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6374" w14:textId="77777777" w:rsidR="006702FC" w:rsidRPr="00FD4642" w:rsidRDefault="006702FC" w:rsidP="00C51333">
      <w:pPr>
        <w:pStyle w:val="Default"/>
        <w:spacing w:line="360" w:lineRule="exact"/>
        <w:jc w:val="center"/>
        <w:rPr>
          <w:rFonts w:ascii="ＭＳ Ｐゴシック" w:eastAsia="ＭＳ Ｐゴシック"/>
          <w:sz w:val="28"/>
          <w:szCs w:val="28"/>
        </w:rPr>
      </w:pPr>
    </w:p>
    <w:p w14:paraId="0B9140B2" w14:textId="2D4476EB" w:rsidR="00C51333" w:rsidRPr="0015122B" w:rsidRDefault="006F72E4" w:rsidP="00C51333">
      <w:pPr>
        <w:pStyle w:val="Default"/>
        <w:spacing w:line="360" w:lineRule="exact"/>
        <w:jc w:val="center"/>
        <w:rPr>
          <w:rFonts w:ascii="ＭＳ Ｐゴシック" w:eastAsia="ＭＳ Ｐゴシック"/>
          <w:color w:val="auto"/>
          <w:sz w:val="28"/>
          <w:szCs w:val="28"/>
        </w:rPr>
      </w:pPr>
      <w:bookmarkStart w:id="0" w:name="_Hlk136941183"/>
      <w:r>
        <w:rPr>
          <w:rFonts w:ascii="ＭＳ Ｐゴシック" w:eastAsia="ＭＳ Ｐゴシック" w:hint="eastAsia"/>
          <w:color w:val="auto"/>
          <w:sz w:val="28"/>
          <w:szCs w:val="28"/>
        </w:rPr>
        <w:t>2025</w:t>
      </w:r>
      <w:r w:rsidR="006855FC" w:rsidRPr="0015122B">
        <w:rPr>
          <w:rFonts w:ascii="ＭＳ Ｐゴシック" w:eastAsia="ＭＳ Ｐゴシック"/>
          <w:color w:val="auto"/>
          <w:sz w:val="28"/>
          <w:szCs w:val="28"/>
        </w:rPr>
        <w:t xml:space="preserve">年度 </w:t>
      </w:r>
      <w:r>
        <w:rPr>
          <w:rFonts w:ascii="ＭＳ Ｐゴシック" w:eastAsia="ＭＳ Ｐゴシック" w:hint="eastAsia"/>
          <w:color w:val="auto"/>
          <w:sz w:val="28"/>
          <w:szCs w:val="28"/>
        </w:rPr>
        <w:t>ENEOS Xplora</w:t>
      </w:r>
      <w:r w:rsidR="00C51333" w:rsidRPr="0015122B">
        <w:rPr>
          <w:rFonts w:ascii="ＭＳ Ｐゴシック" w:eastAsia="ＭＳ Ｐゴシック" w:hint="eastAsia"/>
          <w:color w:val="auto"/>
          <w:sz w:val="28"/>
          <w:szCs w:val="28"/>
        </w:rPr>
        <w:t>留学生奨学金</w:t>
      </w:r>
      <w:r w:rsidR="006A5766" w:rsidRPr="0015122B">
        <w:rPr>
          <w:rFonts w:ascii="ＭＳ Ｐゴシック" w:eastAsia="ＭＳ Ｐゴシック" w:hint="eastAsia"/>
          <w:color w:val="auto"/>
          <w:sz w:val="28"/>
          <w:szCs w:val="28"/>
        </w:rPr>
        <w:t>（</w:t>
      </w:r>
      <w:r w:rsidR="007E2336">
        <w:rPr>
          <w:rFonts w:ascii="ＭＳ Ｐゴシック" w:eastAsia="ＭＳ Ｐゴシック" w:hint="eastAsia"/>
          <w:color w:val="auto"/>
          <w:sz w:val="28"/>
          <w:szCs w:val="28"/>
        </w:rPr>
        <w:t>インドネシア</w:t>
      </w:r>
      <w:r w:rsidR="006A5766" w:rsidRPr="0015122B">
        <w:rPr>
          <w:rFonts w:ascii="ＭＳ Ｐゴシック" w:eastAsia="ＭＳ Ｐゴシック" w:hint="eastAsia"/>
          <w:color w:val="auto"/>
          <w:sz w:val="28"/>
          <w:szCs w:val="28"/>
        </w:rPr>
        <w:t>）</w:t>
      </w:r>
    </w:p>
    <w:bookmarkEnd w:id="0"/>
    <w:p w14:paraId="5E6BA156" w14:textId="0250305B" w:rsidR="00C51333" w:rsidRPr="00AB3E9F" w:rsidRDefault="000311A1" w:rsidP="00C51333">
      <w:pPr>
        <w:pStyle w:val="Default"/>
        <w:spacing w:line="360" w:lineRule="exact"/>
        <w:jc w:val="center"/>
        <w:rPr>
          <w:rFonts w:ascii="ＭＳ Ｐゴシック" w:eastAsia="ＭＳ Ｐゴシック"/>
          <w:color w:val="auto"/>
          <w:sz w:val="28"/>
          <w:szCs w:val="28"/>
        </w:rPr>
      </w:pPr>
      <w:r w:rsidRPr="0015122B">
        <w:rPr>
          <w:rFonts w:ascii="ＭＳ Ｐゴシック" w:eastAsia="ＭＳ Ｐゴシック" w:hint="eastAsia"/>
          <w:color w:val="auto"/>
          <w:sz w:val="28"/>
          <w:szCs w:val="28"/>
        </w:rPr>
        <w:t>募集・推薦要項</w:t>
      </w:r>
    </w:p>
    <w:p w14:paraId="621954AE" w14:textId="7EB7B903" w:rsidR="00C51333" w:rsidRPr="00FD4642" w:rsidRDefault="006F72E4" w:rsidP="006702FC">
      <w:pPr>
        <w:pStyle w:val="Default"/>
        <w:spacing w:before="240" w:line="280" w:lineRule="exact"/>
        <w:ind w:firstLineChars="100" w:firstLine="210"/>
        <w:rPr>
          <w:rFonts w:ascii="ＭＳ Ｐゴシック" w:eastAsia="ＭＳ Ｐゴシック"/>
          <w:sz w:val="21"/>
          <w:szCs w:val="21"/>
        </w:rPr>
      </w:pPr>
      <w:r>
        <w:rPr>
          <w:rFonts w:ascii="ＭＳ Ｐゴシック" w:eastAsia="ＭＳ Ｐゴシック" w:hint="eastAsia"/>
          <w:color w:val="auto"/>
          <w:sz w:val="21"/>
          <w:szCs w:val="21"/>
        </w:rPr>
        <w:t>ENEOS Ｘｐｌｏｒａ</w:t>
      </w:r>
      <w:r w:rsidR="00C51333" w:rsidRPr="0015122B">
        <w:rPr>
          <w:rFonts w:ascii="ＭＳ Ｐゴシック" w:eastAsia="ＭＳ Ｐゴシック" w:hint="eastAsia"/>
          <w:color w:val="auto"/>
          <w:sz w:val="21"/>
          <w:szCs w:val="21"/>
        </w:rPr>
        <w:t>株式会社</w:t>
      </w:r>
      <w:r w:rsidR="00A1193B" w:rsidRPr="0015122B">
        <w:rPr>
          <w:rFonts w:ascii="ＭＳ Ｐゴシック" w:eastAsia="ＭＳ Ｐゴシック" w:hint="eastAsia"/>
          <w:color w:val="auto"/>
          <w:sz w:val="21"/>
          <w:szCs w:val="21"/>
        </w:rPr>
        <w:t>（以下</w:t>
      </w:r>
      <w:r w:rsidR="00A70DCF">
        <w:rPr>
          <w:rFonts w:ascii="ＭＳ Ｐゴシック" w:eastAsia="ＭＳ Ｐゴシック" w:hint="eastAsia"/>
          <w:color w:val="auto"/>
          <w:sz w:val="21"/>
          <w:szCs w:val="21"/>
        </w:rPr>
        <w:t>、</w:t>
      </w:r>
      <w:r w:rsidR="00A1193B" w:rsidRPr="0015122B">
        <w:rPr>
          <w:rFonts w:ascii="ＭＳ Ｐゴシック" w:eastAsia="ＭＳ Ｐゴシック" w:hint="eastAsia"/>
          <w:color w:val="auto"/>
          <w:sz w:val="21"/>
          <w:szCs w:val="21"/>
        </w:rPr>
        <w:t>「</w:t>
      </w:r>
      <w:r w:rsidR="001E295C" w:rsidRPr="0015122B">
        <w:rPr>
          <w:rFonts w:ascii="ＭＳ Ｐゴシック" w:eastAsia="ＭＳ Ｐゴシック" w:hint="eastAsia"/>
          <w:color w:val="auto"/>
          <w:sz w:val="21"/>
          <w:szCs w:val="21"/>
        </w:rPr>
        <w:t>当社</w:t>
      </w:r>
      <w:r w:rsidR="00A1193B" w:rsidRPr="0015122B">
        <w:rPr>
          <w:rFonts w:ascii="ＭＳ Ｐゴシック" w:eastAsia="ＭＳ Ｐゴシック" w:hint="eastAsia"/>
          <w:color w:val="auto"/>
          <w:sz w:val="21"/>
          <w:szCs w:val="21"/>
        </w:rPr>
        <w:t>」という。）</w:t>
      </w:r>
      <w:r w:rsidR="00BF48C3" w:rsidRPr="0015122B">
        <w:rPr>
          <w:rFonts w:ascii="ＭＳ Ｐゴシック" w:eastAsia="ＭＳ Ｐゴシック" w:hint="eastAsia"/>
          <w:color w:val="auto"/>
          <w:sz w:val="21"/>
          <w:szCs w:val="21"/>
        </w:rPr>
        <w:t>は</w:t>
      </w:r>
      <w:r w:rsidR="00C51333" w:rsidRPr="0015122B">
        <w:rPr>
          <w:rFonts w:ascii="ＭＳ Ｐゴシック" w:eastAsia="ＭＳ Ｐゴシック" w:hint="eastAsia"/>
          <w:color w:val="auto"/>
          <w:sz w:val="21"/>
          <w:szCs w:val="21"/>
        </w:rPr>
        <w:t>、「</w:t>
      </w:r>
      <w:r w:rsidR="006855FC" w:rsidRPr="0015122B">
        <w:rPr>
          <w:rFonts w:ascii="ＭＳ Ｐゴシック" w:eastAsia="ＭＳ Ｐゴシック"/>
          <w:color w:val="auto"/>
          <w:sz w:val="21"/>
          <w:szCs w:val="28"/>
        </w:rPr>
        <w:t>20</w:t>
      </w:r>
      <w:r w:rsidR="00D458F0">
        <w:rPr>
          <w:rFonts w:ascii="ＭＳ Ｐゴシック" w:eastAsia="ＭＳ Ｐゴシック"/>
          <w:color w:val="auto"/>
          <w:sz w:val="21"/>
          <w:szCs w:val="28"/>
        </w:rPr>
        <w:t>2</w:t>
      </w:r>
      <w:r>
        <w:rPr>
          <w:rFonts w:ascii="ＭＳ Ｐゴシック" w:eastAsia="ＭＳ Ｐゴシック" w:hint="eastAsia"/>
          <w:color w:val="auto"/>
          <w:sz w:val="21"/>
          <w:szCs w:val="28"/>
        </w:rPr>
        <w:t>5</w:t>
      </w:r>
      <w:r w:rsidR="006855FC" w:rsidRPr="0015122B">
        <w:rPr>
          <w:rFonts w:ascii="ＭＳ Ｐゴシック" w:eastAsia="ＭＳ Ｐゴシック"/>
          <w:color w:val="auto"/>
          <w:sz w:val="21"/>
          <w:szCs w:val="28"/>
        </w:rPr>
        <w:t>年度</w:t>
      </w:r>
      <w:r w:rsidR="00A3027D" w:rsidRPr="0015122B">
        <w:rPr>
          <w:rFonts w:ascii="ＭＳ Ｐゴシック" w:eastAsia="ＭＳ Ｐゴシック"/>
          <w:color w:val="auto"/>
          <w:sz w:val="21"/>
          <w:szCs w:val="28"/>
        </w:rPr>
        <w:t xml:space="preserve"> </w:t>
      </w:r>
      <w:r>
        <w:rPr>
          <w:rFonts w:ascii="ＭＳ Ｐゴシック" w:eastAsia="ＭＳ Ｐゴシック" w:hint="eastAsia"/>
          <w:color w:val="auto"/>
          <w:sz w:val="21"/>
          <w:szCs w:val="28"/>
        </w:rPr>
        <w:t>ＥＮＥＯＳ　Ｘｐｌｏｒａ</w:t>
      </w:r>
      <w:r w:rsidR="00C51333" w:rsidRPr="0015122B">
        <w:rPr>
          <w:rFonts w:ascii="ＭＳ Ｐゴシック" w:eastAsia="ＭＳ Ｐゴシック" w:hint="eastAsia"/>
          <w:color w:val="auto"/>
          <w:sz w:val="21"/>
          <w:szCs w:val="21"/>
        </w:rPr>
        <w:t>留学生奨学金</w:t>
      </w:r>
      <w:r w:rsidR="006A5766" w:rsidRPr="0015122B">
        <w:rPr>
          <w:rFonts w:ascii="ＭＳ Ｐゴシック" w:eastAsia="ＭＳ Ｐゴシック" w:hint="eastAsia"/>
          <w:color w:val="auto"/>
          <w:sz w:val="21"/>
          <w:szCs w:val="28"/>
        </w:rPr>
        <w:t>（</w:t>
      </w:r>
      <w:r w:rsidR="007E2336">
        <w:rPr>
          <w:rFonts w:ascii="ＭＳ Ｐゴシック" w:eastAsia="ＭＳ Ｐゴシック" w:hint="eastAsia"/>
          <w:color w:val="auto"/>
          <w:sz w:val="21"/>
          <w:szCs w:val="28"/>
        </w:rPr>
        <w:t>インドネシア</w:t>
      </w:r>
      <w:r w:rsidR="006A5766" w:rsidRPr="0015122B">
        <w:rPr>
          <w:rFonts w:ascii="ＭＳ Ｐゴシック" w:eastAsia="ＭＳ Ｐゴシック" w:hint="eastAsia"/>
          <w:color w:val="auto"/>
          <w:sz w:val="21"/>
          <w:szCs w:val="28"/>
        </w:rPr>
        <w:t>）</w:t>
      </w:r>
      <w:r w:rsidR="00C51333" w:rsidRPr="0015122B">
        <w:rPr>
          <w:rFonts w:ascii="ＭＳ Ｐゴシック" w:eastAsia="ＭＳ Ｐゴシック" w:hint="eastAsia"/>
          <w:color w:val="auto"/>
          <w:sz w:val="21"/>
          <w:szCs w:val="21"/>
        </w:rPr>
        <w:t>」（以下</w:t>
      </w:r>
      <w:r w:rsidR="00A70DCF">
        <w:rPr>
          <w:rFonts w:ascii="ＭＳ Ｐゴシック" w:eastAsia="ＭＳ Ｐゴシック" w:hint="eastAsia"/>
          <w:color w:val="auto"/>
          <w:sz w:val="21"/>
          <w:szCs w:val="21"/>
        </w:rPr>
        <w:t>、</w:t>
      </w:r>
      <w:r w:rsidR="00C51333" w:rsidRPr="0015122B">
        <w:rPr>
          <w:rFonts w:ascii="ＭＳ Ｐゴシック" w:eastAsia="ＭＳ Ｐゴシック" w:hint="eastAsia"/>
          <w:color w:val="auto"/>
          <w:sz w:val="21"/>
          <w:szCs w:val="21"/>
        </w:rPr>
        <w:t>「本奨学金」という。）の</w:t>
      </w:r>
      <w:r w:rsidR="004871C8" w:rsidRPr="0015122B">
        <w:rPr>
          <w:rFonts w:ascii="ＭＳ Ｐゴシック" w:eastAsia="ＭＳ Ｐゴシック" w:hint="eastAsia"/>
          <w:color w:val="auto"/>
          <w:sz w:val="21"/>
          <w:szCs w:val="21"/>
        </w:rPr>
        <w:t>奨学生</w:t>
      </w:r>
      <w:r w:rsidR="00C51333" w:rsidRPr="0015122B">
        <w:rPr>
          <w:rFonts w:ascii="ＭＳ Ｐゴシック" w:eastAsia="ＭＳ Ｐゴシック" w:hint="eastAsia"/>
          <w:color w:val="auto"/>
          <w:sz w:val="21"/>
          <w:szCs w:val="21"/>
        </w:rPr>
        <w:t>を下記により募</w:t>
      </w:r>
      <w:r w:rsidR="00C51333" w:rsidRPr="00FD4642">
        <w:rPr>
          <w:rFonts w:ascii="ＭＳ Ｐゴシック" w:eastAsia="ＭＳ Ｐゴシック" w:hint="eastAsia"/>
          <w:sz w:val="21"/>
          <w:szCs w:val="21"/>
        </w:rPr>
        <w:t>集する。</w:t>
      </w:r>
      <w:r w:rsidR="00C51333" w:rsidRPr="00FD4642">
        <w:rPr>
          <w:rFonts w:ascii="ＭＳ Ｐゴシック" w:eastAsia="ＭＳ Ｐゴシック"/>
          <w:sz w:val="21"/>
          <w:szCs w:val="21"/>
        </w:rPr>
        <w:t xml:space="preserve"> </w:t>
      </w:r>
    </w:p>
    <w:p w14:paraId="00D27B65" w14:textId="77777777" w:rsidR="00C51333" w:rsidRPr="00FD4642" w:rsidRDefault="00C51333" w:rsidP="006702FC">
      <w:pPr>
        <w:pStyle w:val="Default"/>
        <w:spacing w:before="240" w:line="280" w:lineRule="exact"/>
        <w:jc w:val="center"/>
        <w:rPr>
          <w:rFonts w:ascii="ＭＳ Ｐゴシック" w:eastAsia="ＭＳ Ｐゴシック"/>
          <w:sz w:val="21"/>
          <w:szCs w:val="21"/>
        </w:rPr>
      </w:pPr>
      <w:r w:rsidRPr="00FD4642">
        <w:rPr>
          <w:rFonts w:ascii="ＭＳ Ｐゴシック" w:eastAsia="ＭＳ Ｐゴシック" w:hint="eastAsia"/>
          <w:sz w:val="21"/>
          <w:szCs w:val="21"/>
        </w:rPr>
        <w:t>記</w:t>
      </w:r>
    </w:p>
    <w:p w14:paraId="25D47F8D" w14:textId="77777777" w:rsidR="00C51333" w:rsidRPr="00FD4642" w:rsidRDefault="00C51333" w:rsidP="006702FC">
      <w:pPr>
        <w:pStyle w:val="Default"/>
        <w:spacing w:line="280" w:lineRule="exact"/>
        <w:rPr>
          <w:rFonts w:ascii="ＭＳ Ｐゴシック" w:eastAsia="ＭＳ Ｐゴシック"/>
          <w:sz w:val="21"/>
          <w:szCs w:val="21"/>
        </w:rPr>
      </w:pPr>
      <w:r w:rsidRPr="00FD4642">
        <w:rPr>
          <w:rFonts w:ascii="ＭＳ Ｐゴシック" w:eastAsia="ＭＳ Ｐゴシック" w:hint="eastAsia"/>
          <w:sz w:val="21"/>
          <w:szCs w:val="21"/>
        </w:rPr>
        <w:t>１．目</w:t>
      </w:r>
      <w:r w:rsidRPr="00FD4642">
        <w:rPr>
          <w:rFonts w:ascii="ＭＳ Ｐゴシック" w:eastAsia="ＭＳ Ｐゴシック"/>
          <w:sz w:val="21"/>
          <w:szCs w:val="21"/>
        </w:rPr>
        <w:t xml:space="preserve"> </w:t>
      </w:r>
      <w:r w:rsidRPr="00FD4642">
        <w:rPr>
          <w:rFonts w:ascii="ＭＳ Ｐゴシック" w:eastAsia="ＭＳ Ｐゴシック" w:hint="eastAsia"/>
          <w:sz w:val="21"/>
          <w:szCs w:val="21"/>
        </w:rPr>
        <w:t>的</w:t>
      </w:r>
      <w:r w:rsidRPr="00FD4642">
        <w:rPr>
          <w:rFonts w:ascii="ＭＳ Ｐゴシック" w:eastAsia="ＭＳ Ｐゴシック"/>
          <w:sz w:val="21"/>
          <w:szCs w:val="21"/>
        </w:rPr>
        <w:t xml:space="preserve"> </w:t>
      </w:r>
    </w:p>
    <w:p w14:paraId="642DFDFE" w14:textId="6E7B2313" w:rsidR="00C51333" w:rsidRPr="00FD4642" w:rsidRDefault="00C51333" w:rsidP="006702FC">
      <w:pPr>
        <w:pStyle w:val="Default"/>
        <w:spacing w:line="280" w:lineRule="exact"/>
        <w:ind w:leftChars="64" w:left="141" w:firstLineChars="100" w:firstLine="210"/>
        <w:rPr>
          <w:rFonts w:ascii="ＭＳ Ｐゴシック" w:eastAsia="ＭＳ Ｐゴシック"/>
          <w:sz w:val="21"/>
          <w:szCs w:val="21"/>
        </w:rPr>
      </w:pPr>
      <w:r w:rsidRPr="00FD4642">
        <w:rPr>
          <w:rFonts w:ascii="ＭＳ Ｐゴシック" w:eastAsia="ＭＳ Ｐゴシック" w:hint="eastAsia"/>
          <w:sz w:val="21"/>
          <w:szCs w:val="21"/>
        </w:rPr>
        <w:t>本奨学金は、</w:t>
      </w:r>
      <w:r w:rsidR="007E2336">
        <w:rPr>
          <w:rFonts w:ascii="ＭＳ Ｐゴシック" w:eastAsia="ＭＳ Ｐゴシック" w:hint="eastAsia"/>
          <w:sz w:val="21"/>
          <w:szCs w:val="21"/>
        </w:rPr>
        <w:t>インドネシア</w:t>
      </w:r>
      <w:r w:rsidRPr="00FD4642">
        <w:rPr>
          <w:rFonts w:ascii="ＭＳ Ｐゴシック" w:eastAsia="ＭＳ Ｐゴシック" w:hint="eastAsia"/>
          <w:sz w:val="21"/>
          <w:szCs w:val="21"/>
        </w:rPr>
        <w:t>からの優秀な留学生に対して奨学金を支給することにより、経済的不安を緩和し</w:t>
      </w:r>
      <w:r w:rsidR="00A70DCF">
        <w:rPr>
          <w:rFonts w:ascii="ＭＳ Ｐゴシック" w:eastAsia="ＭＳ Ｐゴシック" w:hint="eastAsia"/>
          <w:sz w:val="21"/>
          <w:szCs w:val="21"/>
        </w:rPr>
        <w:t>、</w:t>
      </w:r>
      <w:r w:rsidRPr="00FD4642">
        <w:rPr>
          <w:rFonts w:ascii="ＭＳ Ｐゴシック" w:eastAsia="ＭＳ Ｐゴシック" w:hint="eastAsia"/>
          <w:sz w:val="21"/>
          <w:szCs w:val="21"/>
        </w:rPr>
        <w:t>学習効果を高め、</w:t>
      </w:r>
      <w:r w:rsidR="002C0711" w:rsidRPr="00FD4642">
        <w:rPr>
          <w:rFonts w:ascii="ＭＳ Ｐゴシック" w:eastAsia="ＭＳ Ｐゴシック" w:hint="eastAsia"/>
          <w:sz w:val="21"/>
          <w:szCs w:val="21"/>
        </w:rPr>
        <w:t>有用な人材の育成</w:t>
      </w:r>
      <w:r w:rsidRPr="00FD4642">
        <w:rPr>
          <w:rFonts w:ascii="ＭＳ Ｐゴシック" w:eastAsia="ＭＳ Ｐゴシック" w:hint="eastAsia"/>
          <w:sz w:val="21"/>
          <w:szCs w:val="21"/>
        </w:rPr>
        <w:t>に寄与することを目的とする。</w:t>
      </w:r>
    </w:p>
    <w:p w14:paraId="5375E056" w14:textId="5246C42F" w:rsidR="00C51333" w:rsidRPr="00FD4642" w:rsidRDefault="00C51333" w:rsidP="006702FC">
      <w:pPr>
        <w:pStyle w:val="Default"/>
        <w:spacing w:before="240" w:line="280" w:lineRule="exact"/>
        <w:rPr>
          <w:rFonts w:ascii="ＭＳ Ｐゴシック" w:eastAsia="ＭＳ Ｐゴシック"/>
          <w:sz w:val="21"/>
          <w:szCs w:val="21"/>
        </w:rPr>
      </w:pPr>
      <w:r w:rsidRPr="00FD4642">
        <w:rPr>
          <w:rFonts w:ascii="ＭＳ Ｐゴシック" w:eastAsia="ＭＳ Ｐゴシック" w:hint="eastAsia"/>
          <w:sz w:val="21"/>
          <w:szCs w:val="21"/>
        </w:rPr>
        <w:t>２．奨学金寄付の趣旨</w:t>
      </w:r>
      <w:r w:rsidRPr="00FD4642">
        <w:rPr>
          <w:rFonts w:ascii="ＭＳ Ｐゴシック" w:eastAsia="ＭＳ Ｐゴシック"/>
          <w:sz w:val="21"/>
          <w:szCs w:val="21"/>
        </w:rPr>
        <w:t xml:space="preserve"> </w:t>
      </w:r>
    </w:p>
    <w:p w14:paraId="6C2C2A57" w14:textId="7C5EFAA0" w:rsidR="00C51333" w:rsidRPr="00FD4642" w:rsidRDefault="001E295C" w:rsidP="006702FC">
      <w:pPr>
        <w:pStyle w:val="Default"/>
        <w:spacing w:line="280" w:lineRule="exact"/>
        <w:ind w:leftChars="64" w:left="141" w:firstLineChars="100" w:firstLine="210"/>
        <w:rPr>
          <w:rFonts w:ascii="ＭＳ Ｐゴシック" w:eastAsia="ＭＳ Ｐゴシック"/>
          <w:sz w:val="21"/>
          <w:szCs w:val="21"/>
        </w:rPr>
      </w:pPr>
      <w:r w:rsidRPr="00FD4642">
        <w:rPr>
          <w:rFonts w:ascii="ＭＳ Ｐゴシック" w:eastAsia="ＭＳ Ｐゴシック" w:hint="eastAsia"/>
          <w:sz w:val="21"/>
          <w:szCs w:val="21"/>
        </w:rPr>
        <w:t>当社</w:t>
      </w:r>
      <w:r w:rsidR="00B063EB" w:rsidRPr="00FD4642">
        <w:rPr>
          <w:rFonts w:ascii="ＭＳ Ｐゴシック" w:eastAsia="ＭＳ Ｐゴシック" w:hint="eastAsia"/>
          <w:sz w:val="21"/>
          <w:szCs w:val="21"/>
        </w:rPr>
        <w:t>は</w:t>
      </w:r>
      <w:r w:rsidR="00F95932" w:rsidRPr="00FD4642">
        <w:rPr>
          <w:rFonts w:ascii="ＭＳ Ｐゴシック" w:eastAsia="ＭＳ Ｐゴシック" w:hint="eastAsia"/>
          <w:sz w:val="21"/>
          <w:szCs w:val="21"/>
        </w:rPr>
        <w:t>、</w:t>
      </w:r>
      <w:r w:rsidR="007E2336">
        <w:rPr>
          <w:rFonts w:ascii="ＭＳ Ｐゴシック" w:eastAsia="ＭＳ Ｐゴシック" w:hint="eastAsia"/>
          <w:sz w:val="21"/>
          <w:szCs w:val="21"/>
        </w:rPr>
        <w:t>ENEOS</w:t>
      </w:r>
      <w:r w:rsidR="00F95932" w:rsidRPr="00FD4642">
        <w:rPr>
          <w:rFonts w:ascii="ＭＳ Ｐゴシック" w:eastAsia="ＭＳ Ｐゴシック" w:hint="eastAsia"/>
          <w:sz w:val="21"/>
          <w:szCs w:val="21"/>
        </w:rPr>
        <w:t>グループの行動</w:t>
      </w:r>
      <w:r w:rsidR="000C40E5" w:rsidRPr="00FD4642">
        <w:rPr>
          <w:rFonts w:ascii="ＭＳ Ｐゴシック" w:eastAsia="ＭＳ Ｐゴシック" w:hint="eastAsia"/>
          <w:sz w:val="21"/>
          <w:szCs w:val="21"/>
        </w:rPr>
        <w:t>基準</w:t>
      </w:r>
      <w:r w:rsidR="00F95932" w:rsidRPr="00FD4642">
        <w:rPr>
          <w:rFonts w:ascii="ＭＳ Ｐゴシック" w:eastAsia="ＭＳ Ｐゴシック" w:hint="eastAsia"/>
          <w:sz w:val="21"/>
          <w:szCs w:val="21"/>
        </w:rPr>
        <w:t>の一つである「</w:t>
      </w:r>
      <w:r w:rsidR="000C40E5" w:rsidRPr="00FD4642">
        <w:rPr>
          <w:rFonts w:ascii="ＭＳ Ｐゴシック" w:eastAsia="ＭＳ Ｐゴシック" w:hint="eastAsia"/>
          <w:sz w:val="21"/>
          <w:szCs w:val="21"/>
        </w:rPr>
        <w:t>市民社会の発展への貢献</w:t>
      </w:r>
      <w:r w:rsidR="00F95932" w:rsidRPr="00FD4642">
        <w:rPr>
          <w:rFonts w:ascii="ＭＳ Ｐゴシック" w:eastAsia="ＭＳ Ｐゴシック" w:hint="eastAsia"/>
          <w:sz w:val="21"/>
          <w:szCs w:val="21"/>
        </w:rPr>
        <w:t>」を</w:t>
      </w:r>
      <w:r w:rsidR="000C40E5" w:rsidRPr="00FD4642">
        <w:rPr>
          <w:rFonts w:ascii="ＭＳ Ｐゴシック" w:eastAsia="ＭＳ Ｐゴシック" w:hint="eastAsia"/>
          <w:sz w:val="21"/>
          <w:szCs w:val="21"/>
        </w:rPr>
        <w:t>推進</w:t>
      </w:r>
      <w:r w:rsidR="00F95932" w:rsidRPr="00FD4642">
        <w:rPr>
          <w:rFonts w:ascii="ＭＳ Ｐゴシック" w:eastAsia="ＭＳ Ｐゴシック" w:hint="eastAsia"/>
          <w:sz w:val="21"/>
          <w:szCs w:val="21"/>
        </w:rPr>
        <w:t>するため、</w:t>
      </w:r>
      <w:r w:rsidR="000C40E5" w:rsidRPr="00FD4642">
        <w:rPr>
          <w:rFonts w:ascii="ＭＳ Ｐゴシック" w:eastAsia="ＭＳ Ｐゴシック" w:hint="eastAsia"/>
          <w:sz w:val="21"/>
          <w:szCs w:val="21"/>
        </w:rPr>
        <w:t>社会貢献</w:t>
      </w:r>
      <w:r w:rsidR="00F95932" w:rsidRPr="00FD4642">
        <w:rPr>
          <w:rFonts w:ascii="ＭＳ Ｐゴシック" w:eastAsia="ＭＳ Ｐゴシック" w:hint="eastAsia"/>
          <w:sz w:val="21"/>
          <w:szCs w:val="21"/>
        </w:rPr>
        <w:t>に関する取り組み</w:t>
      </w:r>
      <w:r w:rsidR="00B063EB" w:rsidRPr="00FD4642">
        <w:rPr>
          <w:rFonts w:ascii="ＭＳ Ｐゴシック" w:eastAsia="ＭＳ Ｐゴシック" w:hint="eastAsia"/>
          <w:sz w:val="21"/>
          <w:szCs w:val="21"/>
        </w:rPr>
        <w:t>の一つ</w:t>
      </w:r>
      <w:r w:rsidR="00F95932" w:rsidRPr="00FD4642">
        <w:rPr>
          <w:rFonts w:ascii="ＭＳ Ｐゴシック" w:eastAsia="ＭＳ Ｐゴシック" w:hint="eastAsia"/>
          <w:sz w:val="21"/>
          <w:szCs w:val="21"/>
        </w:rPr>
        <w:t>として、日本と</w:t>
      </w:r>
      <w:r w:rsidR="007E2336">
        <w:rPr>
          <w:rFonts w:ascii="ＭＳ Ｐゴシック" w:eastAsia="ＭＳ Ｐゴシック" w:hint="eastAsia"/>
          <w:sz w:val="21"/>
          <w:szCs w:val="21"/>
        </w:rPr>
        <w:t>インドネシア</w:t>
      </w:r>
      <w:r w:rsidR="00F95932" w:rsidRPr="00FD4642">
        <w:rPr>
          <w:rFonts w:ascii="ＭＳ Ｐゴシック" w:eastAsia="ＭＳ Ｐゴシック" w:hint="eastAsia"/>
          <w:sz w:val="21"/>
          <w:szCs w:val="21"/>
        </w:rPr>
        <w:t>の相互理解と友好親善に寄与する</w:t>
      </w:r>
      <w:r w:rsidR="0010448C" w:rsidRPr="00FD4642">
        <w:rPr>
          <w:rFonts w:ascii="ＭＳ Ｐゴシック" w:eastAsia="ＭＳ Ｐゴシック" w:hint="eastAsia"/>
          <w:sz w:val="21"/>
          <w:szCs w:val="21"/>
        </w:rPr>
        <w:t>人材を育成する</w:t>
      </w:r>
      <w:r w:rsidR="00C51333" w:rsidRPr="00FD4642">
        <w:rPr>
          <w:rFonts w:ascii="ＭＳ Ｐゴシック" w:eastAsia="ＭＳ Ｐゴシック" w:hint="eastAsia"/>
          <w:sz w:val="21"/>
          <w:szCs w:val="21"/>
        </w:rPr>
        <w:t>ことを目的として</w:t>
      </w:r>
      <w:r w:rsidRPr="00FD4642">
        <w:rPr>
          <w:rFonts w:ascii="ＭＳ Ｐゴシック" w:eastAsia="ＭＳ Ｐゴシック" w:hint="eastAsia"/>
          <w:sz w:val="21"/>
          <w:szCs w:val="21"/>
        </w:rPr>
        <w:t>奨学金を寄付する</w:t>
      </w:r>
      <w:r w:rsidR="00C51333" w:rsidRPr="00FD4642">
        <w:rPr>
          <w:rFonts w:ascii="ＭＳ Ｐゴシック" w:eastAsia="ＭＳ Ｐゴシック" w:hint="eastAsia"/>
          <w:sz w:val="21"/>
          <w:szCs w:val="21"/>
        </w:rPr>
        <w:t>。</w:t>
      </w:r>
      <w:r w:rsidR="00C51333" w:rsidRPr="00FD4642">
        <w:rPr>
          <w:rFonts w:ascii="ＭＳ Ｐゴシック" w:eastAsia="ＭＳ Ｐゴシック"/>
          <w:sz w:val="21"/>
          <w:szCs w:val="21"/>
        </w:rPr>
        <w:t xml:space="preserve"> </w:t>
      </w:r>
    </w:p>
    <w:p w14:paraId="75614968" w14:textId="77777777" w:rsidR="00C51333" w:rsidRPr="00FD4642" w:rsidRDefault="00C51333" w:rsidP="006702FC">
      <w:pPr>
        <w:pStyle w:val="Default"/>
        <w:spacing w:before="240" w:line="280" w:lineRule="exact"/>
        <w:rPr>
          <w:rFonts w:ascii="ＭＳ Ｐゴシック" w:eastAsia="ＭＳ Ｐゴシック"/>
          <w:sz w:val="21"/>
          <w:szCs w:val="21"/>
        </w:rPr>
      </w:pPr>
      <w:r w:rsidRPr="00FD4642">
        <w:rPr>
          <w:rFonts w:ascii="ＭＳ Ｐゴシック" w:eastAsia="ＭＳ Ｐゴシック" w:hint="eastAsia"/>
          <w:sz w:val="21"/>
          <w:szCs w:val="21"/>
        </w:rPr>
        <w:t>３．応募資格</w:t>
      </w:r>
      <w:r w:rsidRPr="00FD4642">
        <w:rPr>
          <w:rFonts w:ascii="ＭＳ Ｐゴシック" w:eastAsia="ＭＳ Ｐゴシック"/>
          <w:sz w:val="21"/>
          <w:szCs w:val="21"/>
        </w:rPr>
        <w:t xml:space="preserve"> </w:t>
      </w:r>
    </w:p>
    <w:p w14:paraId="304A1A16" w14:textId="77777777" w:rsidR="00C51333" w:rsidRPr="00FD4642" w:rsidRDefault="00C51333" w:rsidP="006702FC">
      <w:pPr>
        <w:pStyle w:val="Default"/>
        <w:spacing w:line="280" w:lineRule="exact"/>
        <w:ind w:leftChars="64" w:left="141" w:firstLineChars="100" w:firstLine="210"/>
        <w:rPr>
          <w:rFonts w:ascii="ＭＳ Ｐゴシック" w:eastAsia="ＭＳ Ｐゴシック"/>
          <w:sz w:val="21"/>
          <w:szCs w:val="21"/>
        </w:rPr>
      </w:pPr>
      <w:r w:rsidRPr="00FD4642">
        <w:rPr>
          <w:rFonts w:ascii="ＭＳ Ｐゴシック" w:eastAsia="ＭＳ Ｐゴシック" w:hint="eastAsia"/>
          <w:sz w:val="21"/>
          <w:szCs w:val="21"/>
        </w:rPr>
        <w:t>次の各号の</w:t>
      </w:r>
      <w:r w:rsidR="009A4335" w:rsidRPr="00FD4642">
        <w:rPr>
          <w:rFonts w:ascii="ＭＳ Ｐゴシック" w:eastAsia="ＭＳ Ｐゴシック" w:hint="eastAsia"/>
          <w:sz w:val="21"/>
          <w:szCs w:val="21"/>
        </w:rPr>
        <w:t>すべてに該当する者</w:t>
      </w:r>
      <w:r w:rsidRPr="00FD4642">
        <w:rPr>
          <w:rFonts w:ascii="ＭＳ Ｐゴシック" w:eastAsia="ＭＳ Ｐゴシック" w:hint="eastAsia"/>
          <w:sz w:val="21"/>
          <w:szCs w:val="21"/>
        </w:rPr>
        <w:t>。</w:t>
      </w:r>
      <w:r w:rsidRPr="00FD4642">
        <w:rPr>
          <w:rFonts w:ascii="ＭＳ Ｐゴシック" w:eastAsia="ＭＳ Ｐゴシック"/>
          <w:sz w:val="21"/>
          <w:szCs w:val="21"/>
        </w:rPr>
        <w:t xml:space="preserve"> </w:t>
      </w:r>
    </w:p>
    <w:p w14:paraId="25D788D9" w14:textId="0CB31FA1" w:rsidR="00C51333" w:rsidRPr="00FD4642" w:rsidRDefault="00C51333" w:rsidP="001F32A3">
      <w:pPr>
        <w:pStyle w:val="Default"/>
        <w:spacing w:line="280" w:lineRule="exact"/>
        <w:ind w:leftChars="129" w:left="628" w:hangingChars="164" w:hanging="344"/>
        <w:rPr>
          <w:rFonts w:ascii="ＭＳ Ｐゴシック" w:eastAsia="ＭＳ Ｐゴシック"/>
          <w:sz w:val="21"/>
          <w:szCs w:val="21"/>
        </w:rPr>
      </w:pPr>
      <w:r w:rsidRPr="00FD4642">
        <w:rPr>
          <w:rFonts w:ascii="ＭＳ Ｐゴシック" w:eastAsia="ＭＳ Ｐゴシック"/>
          <w:sz w:val="21"/>
          <w:szCs w:val="21"/>
        </w:rPr>
        <w:t>(1)</w:t>
      </w:r>
      <w:r w:rsidR="00E65E46">
        <w:rPr>
          <w:rFonts w:ascii="ＭＳ Ｐゴシック" w:eastAsia="ＭＳ Ｐゴシック" w:hint="eastAsia"/>
          <w:sz w:val="21"/>
          <w:szCs w:val="21"/>
        </w:rPr>
        <w:t xml:space="preserve">　</w:t>
      </w:r>
      <w:r w:rsidR="007E2336">
        <w:rPr>
          <w:rFonts w:ascii="ＭＳ Ｐゴシック" w:eastAsia="ＭＳ Ｐゴシック"/>
          <w:color w:val="auto"/>
          <w:sz w:val="21"/>
          <w:szCs w:val="21"/>
        </w:rPr>
        <w:t>20</w:t>
      </w:r>
      <w:r w:rsidR="00D458F0">
        <w:rPr>
          <w:rFonts w:ascii="ＭＳ Ｐゴシック" w:eastAsia="ＭＳ Ｐゴシック"/>
          <w:color w:val="auto"/>
          <w:sz w:val="21"/>
          <w:szCs w:val="21"/>
        </w:rPr>
        <w:t>2</w:t>
      </w:r>
      <w:r w:rsidR="00FC1A31">
        <w:rPr>
          <w:rFonts w:ascii="ＭＳ Ｐゴシック" w:eastAsia="ＭＳ Ｐゴシック" w:hint="eastAsia"/>
          <w:color w:val="auto"/>
          <w:sz w:val="21"/>
          <w:szCs w:val="21"/>
        </w:rPr>
        <w:t>5</w:t>
      </w:r>
      <w:r w:rsidR="004871C8" w:rsidRPr="0015122B">
        <w:rPr>
          <w:rFonts w:ascii="ＭＳ Ｐゴシック" w:eastAsia="ＭＳ Ｐゴシック" w:hint="eastAsia"/>
          <w:color w:val="auto"/>
          <w:sz w:val="21"/>
          <w:szCs w:val="21"/>
        </w:rPr>
        <w:t>年</w:t>
      </w:r>
      <w:r w:rsidRPr="0015122B">
        <w:rPr>
          <w:rFonts w:ascii="ＭＳ Ｐゴシック" w:eastAsia="ＭＳ Ｐゴシック" w:hint="eastAsia"/>
          <w:color w:val="auto"/>
          <w:sz w:val="21"/>
          <w:szCs w:val="21"/>
        </w:rPr>
        <w:t>度</w:t>
      </w:r>
      <w:r w:rsidR="007E2336">
        <w:rPr>
          <w:rFonts w:ascii="ＭＳ Ｐゴシック" w:eastAsia="ＭＳ Ｐゴシック" w:hint="eastAsia"/>
          <w:sz w:val="21"/>
          <w:szCs w:val="21"/>
        </w:rPr>
        <w:t>秋</w:t>
      </w:r>
      <w:r w:rsidRPr="00FD4642">
        <w:rPr>
          <w:rFonts w:ascii="ＭＳ Ｐゴシック" w:eastAsia="ＭＳ Ｐゴシック" w:hint="eastAsia"/>
          <w:sz w:val="21"/>
          <w:szCs w:val="21"/>
        </w:rPr>
        <w:t>学期</w:t>
      </w:r>
      <w:r w:rsidR="005332E6">
        <w:rPr>
          <w:rFonts w:ascii="ＭＳ Ｐゴシック" w:eastAsia="ＭＳ Ｐゴシック" w:hint="eastAsia"/>
          <w:sz w:val="21"/>
          <w:szCs w:val="21"/>
        </w:rPr>
        <w:t>に</w:t>
      </w:r>
      <w:r w:rsidRPr="00FD4642">
        <w:rPr>
          <w:rFonts w:ascii="ＭＳ Ｐゴシック" w:eastAsia="ＭＳ Ｐゴシック" w:hint="eastAsia"/>
          <w:sz w:val="21"/>
          <w:szCs w:val="21"/>
        </w:rPr>
        <w:t>、</w:t>
      </w:r>
      <w:r w:rsidR="007E2336">
        <w:rPr>
          <w:rFonts w:ascii="ＭＳ Ｐゴシック" w:eastAsia="ＭＳ Ｐゴシック" w:hint="eastAsia"/>
          <w:sz w:val="21"/>
          <w:szCs w:val="21"/>
        </w:rPr>
        <w:t>当社が指定する日本国内の大学</w:t>
      </w:r>
      <w:r w:rsidR="00842AEB" w:rsidRPr="00FD4642">
        <w:rPr>
          <w:rFonts w:ascii="ＭＳ Ｐゴシック" w:eastAsia="ＭＳ Ｐゴシック" w:hint="eastAsia"/>
          <w:sz w:val="21"/>
          <w:szCs w:val="21"/>
        </w:rPr>
        <w:t>（以下</w:t>
      </w:r>
      <w:r w:rsidR="00A70DCF">
        <w:rPr>
          <w:rFonts w:ascii="ＭＳ Ｐゴシック" w:eastAsia="ＭＳ Ｐゴシック" w:hint="eastAsia"/>
          <w:sz w:val="21"/>
          <w:szCs w:val="21"/>
        </w:rPr>
        <w:t>、</w:t>
      </w:r>
      <w:r w:rsidR="00842AEB" w:rsidRPr="00FD4642">
        <w:rPr>
          <w:rFonts w:ascii="ＭＳ Ｐゴシック" w:eastAsia="ＭＳ Ｐゴシック" w:hint="eastAsia"/>
          <w:sz w:val="21"/>
          <w:szCs w:val="21"/>
        </w:rPr>
        <w:t>「大学」という。）</w:t>
      </w:r>
      <w:r w:rsidR="007E2336">
        <w:rPr>
          <w:rFonts w:ascii="ＭＳ Ｐゴシック" w:eastAsia="ＭＳ Ｐゴシック" w:hint="eastAsia"/>
          <w:sz w:val="21"/>
          <w:szCs w:val="21"/>
        </w:rPr>
        <w:t>の修士（博士前期）課程</w:t>
      </w:r>
      <w:r w:rsidR="005332E6">
        <w:rPr>
          <w:rFonts w:ascii="ＭＳ Ｐゴシック" w:eastAsia="ＭＳ Ｐゴシック" w:hint="eastAsia"/>
          <w:sz w:val="21"/>
          <w:szCs w:val="21"/>
        </w:rPr>
        <w:t>、専門職学位（修士）課程、6年制学士課程5年次以上</w:t>
      </w:r>
      <w:r w:rsidR="00842AEB" w:rsidRPr="00FD4642">
        <w:rPr>
          <w:rFonts w:ascii="ＭＳ Ｐゴシック" w:eastAsia="ＭＳ Ｐゴシック" w:hint="eastAsia"/>
          <w:sz w:val="21"/>
          <w:szCs w:val="21"/>
        </w:rPr>
        <w:t>に</w:t>
      </w:r>
      <w:r w:rsidR="007E2336">
        <w:rPr>
          <w:rFonts w:ascii="ＭＳ Ｐゴシック" w:eastAsia="ＭＳ Ｐゴシック" w:hint="eastAsia"/>
          <w:sz w:val="21"/>
          <w:szCs w:val="21"/>
        </w:rPr>
        <w:t>在籍</w:t>
      </w:r>
      <w:r w:rsidR="00842AEB" w:rsidRPr="00FD4642">
        <w:rPr>
          <w:rFonts w:ascii="ＭＳ Ｐゴシック" w:eastAsia="ＭＳ Ｐゴシック" w:hint="eastAsia"/>
          <w:sz w:val="21"/>
          <w:szCs w:val="21"/>
        </w:rPr>
        <w:t>する</w:t>
      </w:r>
      <w:r w:rsidR="007E2336">
        <w:rPr>
          <w:rFonts w:ascii="ＭＳ Ｐゴシック" w:eastAsia="ＭＳ Ｐゴシック" w:hint="eastAsia"/>
          <w:sz w:val="21"/>
          <w:szCs w:val="21"/>
        </w:rPr>
        <w:t>私費外国人留学生（学生交流協定に基づく交換留学生を含む）</w:t>
      </w:r>
      <w:r w:rsidRPr="00FD4642">
        <w:rPr>
          <w:rFonts w:ascii="ＭＳ Ｐゴシック" w:eastAsia="ＭＳ Ｐゴシック" w:hint="eastAsia"/>
          <w:sz w:val="21"/>
          <w:szCs w:val="21"/>
        </w:rPr>
        <w:t>。</w:t>
      </w:r>
      <w:r w:rsidRPr="00FD4642">
        <w:rPr>
          <w:rFonts w:ascii="ＭＳ Ｐゴシック" w:eastAsia="ＭＳ Ｐゴシック"/>
          <w:sz w:val="21"/>
          <w:szCs w:val="21"/>
        </w:rPr>
        <w:t xml:space="preserve"> </w:t>
      </w:r>
    </w:p>
    <w:p w14:paraId="58A9B1EA" w14:textId="5F38DE10" w:rsidR="00C51333" w:rsidRPr="00FD4642" w:rsidRDefault="00C51333" w:rsidP="00FF58A0">
      <w:pPr>
        <w:pStyle w:val="Default"/>
        <w:spacing w:line="280" w:lineRule="exact"/>
        <w:ind w:leftChars="129" w:left="628" w:hangingChars="164" w:hanging="344"/>
        <w:rPr>
          <w:rFonts w:ascii="ＭＳ Ｐゴシック" w:eastAsia="ＭＳ Ｐゴシック"/>
          <w:sz w:val="21"/>
          <w:szCs w:val="21"/>
        </w:rPr>
      </w:pPr>
      <w:r w:rsidRPr="00FD4642">
        <w:rPr>
          <w:rFonts w:ascii="ＭＳ Ｐゴシック" w:eastAsia="ＭＳ Ｐゴシック"/>
          <w:sz w:val="21"/>
          <w:szCs w:val="21"/>
        </w:rPr>
        <w:t xml:space="preserve">(2) </w:t>
      </w:r>
      <w:r w:rsidR="007E2336">
        <w:rPr>
          <w:rFonts w:ascii="ＭＳ Ｐゴシック" w:eastAsia="ＭＳ Ｐゴシック" w:hint="eastAsia"/>
          <w:sz w:val="21"/>
          <w:szCs w:val="21"/>
        </w:rPr>
        <w:t>インドネシア</w:t>
      </w:r>
      <w:r w:rsidR="000977AB" w:rsidRPr="00FD4642">
        <w:rPr>
          <w:rFonts w:ascii="ＭＳ Ｐゴシック" w:eastAsia="ＭＳ Ｐゴシック" w:hint="eastAsia"/>
          <w:sz w:val="21"/>
          <w:szCs w:val="21"/>
        </w:rPr>
        <w:t>の国籍を有</w:t>
      </w:r>
      <w:r w:rsidR="007E2336">
        <w:rPr>
          <w:rFonts w:ascii="ＭＳ Ｐゴシック" w:eastAsia="ＭＳ Ｐゴシック" w:hint="eastAsia"/>
          <w:sz w:val="21"/>
          <w:szCs w:val="21"/>
        </w:rPr>
        <w:t>し、</w:t>
      </w:r>
      <w:r w:rsidR="007E2336" w:rsidRPr="0015122B">
        <w:rPr>
          <w:rFonts w:ascii="ＭＳ Ｐゴシック" w:eastAsia="ＭＳ Ｐゴシック" w:hint="eastAsia"/>
          <w:sz w:val="21"/>
          <w:szCs w:val="21"/>
        </w:rPr>
        <w:t>日本に在留中の在留資格が「留学」である者。</w:t>
      </w:r>
    </w:p>
    <w:p w14:paraId="011B49FC" w14:textId="77777777" w:rsidR="00C51333" w:rsidRPr="00FD4642" w:rsidRDefault="00C51333" w:rsidP="00FF58A0">
      <w:pPr>
        <w:pStyle w:val="Default"/>
        <w:spacing w:line="280" w:lineRule="exact"/>
        <w:ind w:leftChars="129" w:left="628" w:hangingChars="164" w:hanging="344"/>
        <w:rPr>
          <w:rFonts w:ascii="ＭＳ Ｐゴシック" w:eastAsia="ＭＳ Ｐゴシック"/>
          <w:sz w:val="21"/>
          <w:szCs w:val="21"/>
        </w:rPr>
      </w:pPr>
      <w:r w:rsidRPr="00FD4642">
        <w:rPr>
          <w:rFonts w:ascii="ＭＳ Ｐゴシック" w:eastAsia="ＭＳ Ｐゴシック"/>
          <w:sz w:val="21"/>
          <w:szCs w:val="21"/>
        </w:rPr>
        <w:t xml:space="preserve">(3) </w:t>
      </w:r>
      <w:r w:rsidR="000977AB" w:rsidRPr="00FD4642">
        <w:rPr>
          <w:rFonts w:ascii="ＭＳ Ｐゴシック" w:eastAsia="ＭＳ Ｐゴシック" w:hint="eastAsia"/>
          <w:sz w:val="21"/>
          <w:szCs w:val="21"/>
        </w:rPr>
        <w:t>日本語、または英語でのコミュニケーションが可能な者。</w:t>
      </w:r>
    </w:p>
    <w:p w14:paraId="0EF1F236" w14:textId="1C6E4D15" w:rsidR="00F95932" w:rsidRPr="00FD4642" w:rsidRDefault="00C51333" w:rsidP="00FF58A0">
      <w:pPr>
        <w:pStyle w:val="Default"/>
        <w:spacing w:line="280" w:lineRule="exact"/>
        <w:ind w:leftChars="129" w:left="628" w:hangingChars="164" w:hanging="344"/>
        <w:rPr>
          <w:rFonts w:ascii="ＭＳ Ｐゴシック" w:eastAsia="ＭＳ Ｐゴシック"/>
          <w:sz w:val="21"/>
          <w:szCs w:val="21"/>
        </w:rPr>
      </w:pPr>
      <w:r w:rsidRPr="00FD4642">
        <w:rPr>
          <w:rFonts w:ascii="ＭＳ Ｐゴシック" w:eastAsia="ＭＳ Ｐゴシック"/>
          <w:sz w:val="21"/>
          <w:szCs w:val="21"/>
        </w:rPr>
        <w:t xml:space="preserve">(4) </w:t>
      </w:r>
      <w:r w:rsidR="000977AB" w:rsidRPr="00FD4642">
        <w:rPr>
          <w:rFonts w:ascii="ＭＳ Ｐゴシック" w:eastAsia="ＭＳ Ｐゴシック" w:hint="eastAsia"/>
          <w:sz w:val="21"/>
          <w:szCs w:val="21"/>
        </w:rPr>
        <w:t>留学の目的</w:t>
      </w:r>
      <w:r w:rsidR="003848D7" w:rsidRPr="00FD4642">
        <w:rPr>
          <w:rFonts w:ascii="ＭＳ Ｐゴシック" w:eastAsia="ＭＳ Ｐゴシック" w:hint="eastAsia"/>
          <w:sz w:val="21"/>
          <w:szCs w:val="21"/>
        </w:rPr>
        <w:t>また</w:t>
      </w:r>
      <w:r w:rsidR="000977AB" w:rsidRPr="00FD4642">
        <w:rPr>
          <w:rFonts w:ascii="ＭＳ Ｐゴシック" w:eastAsia="ＭＳ Ｐゴシック" w:hint="eastAsia"/>
          <w:sz w:val="21"/>
          <w:szCs w:val="21"/>
        </w:rPr>
        <w:t>は計画が明確で、学</w:t>
      </w:r>
      <w:r w:rsidR="00A70DCF">
        <w:rPr>
          <w:rFonts w:ascii="ＭＳ Ｐゴシック" w:eastAsia="ＭＳ Ｐゴシック" w:hint="eastAsia"/>
          <w:sz w:val="21"/>
          <w:szCs w:val="21"/>
        </w:rPr>
        <w:t>習</w:t>
      </w:r>
      <w:r w:rsidR="000977AB" w:rsidRPr="00FD4642">
        <w:rPr>
          <w:rFonts w:ascii="ＭＳ Ｐゴシック" w:eastAsia="ＭＳ Ｐゴシック" w:hint="eastAsia"/>
          <w:sz w:val="21"/>
          <w:szCs w:val="21"/>
        </w:rPr>
        <w:t>の効果が期待できる者。</w:t>
      </w:r>
    </w:p>
    <w:p w14:paraId="72E5B4CB" w14:textId="23ABF5D7" w:rsidR="00F95932" w:rsidRPr="00FD4642" w:rsidRDefault="00F95932" w:rsidP="00FF58A0">
      <w:pPr>
        <w:pStyle w:val="Default"/>
        <w:spacing w:line="280" w:lineRule="exact"/>
        <w:ind w:leftChars="129" w:left="628" w:hangingChars="164" w:hanging="344"/>
        <w:rPr>
          <w:rFonts w:ascii="ＭＳ Ｐゴシック" w:eastAsia="ＭＳ Ｐゴシック"/>
          <w:sz w:val="21"/>
          <w:szCs w:val="21"/>
        </w:rPr>
      </w:pPr>
      <w:r w:rsidRPr="00FD4642">
        <w:rPr>
          <w:rFonts w:ascii="ＭＳ Ｐゴシック" w:eastAsia="ＭＳ Ｐゴシック"/>
          <w:sz w:val="21"/>
          <w:szCs w:val="21"/>
        </w:rPr>
        <w:t xml:space="preserve">(5) </w:t>
      </w:r>
      <w:r w:rsidR="007017AB" w:rsidRPr="00FD4642">
        <w:rPr>
          <w:rFonts w:ascii="ＭＳ Ｐゴシック" w:eastAsia="ＭＳ Ｐゴシック" w:hint="eastAsia"/>
          <w:sz w:val="21"/>
          <w:szCs w:val="21"/>
        </w:rPr>
        <w:t>将来、日本と</w:t>
      </w:r>
      <w:r w:rsidR="007E2336">
        <w:rPr>
          <w:rFonts w:ascii="ＭＳ Ｐゴシック" w:eastAsia="ＭＳ Ｐゴシック" w:hint="eastAsia"/>
          <w:sz w:val="21"/>
          <w:szCs w:val="21"/>
        </w:rPr>
        <w:t>インドネシア</w:t>
      </w:r>
      <w:r w:rsidR="007017AB" w:rsidRPr="00FD4642">
        <w:rPr>
          <w:rFonts w:ascii="ＭＳ Ｐゴシック" w:eastAsia="ＭＳ Ｐゴシック" w:hint="eastAsia"/>
          <w:sz w:val="21"/>
          <w:szCs w:val="21"/>
        </w:rPr>
        <w:t>の交流促進と、友好親善に貢献する意欲のある者。</w:t>
      </w:r>
    </w:p>
    <w:p w14:paraId="7155B768" w14:textId="77777777" w:rsidR="00F95932" w:rsidRPr="00FD4642" w:rsidRDefault="00645FB4" w:rsidP="00FF58A0">
      <w:pPr>
        <w:pStyle w:val="Default"/>
        <w:spacing w:line="280" w:lineRule="exact"/>
        <w:ind w:leftChars="129" w:left="628" w:hangingChars="164" w:hanging="344"/>
        <w:rPr>
          <w:rFonts w:ascii="ＭＳ Ｐゴシック" w:eastAsia="ＭＳ Ｐゴシック"/>
          <w:sz w:val="21"/>
          <w:szCs w:val="21"/>
        </w:rPr>
      </w:pPr>
      <w:r w:rsidRPr="00FD4642">
        <w:rPr>
          <w:rFonts w:ascii="ＭＳ Ｐゴシック" w:eastAsia="ＭＳ Ｐゴシック" w:hint="eastAsia"/>
          <w:sz w:val="21"/>
          <w:szCs w:val="21"/>
        </w:rPr>
        <w:t>(6)</w:t>
      </w:r>
      <w:r w:rsidR="00C96822" w:rsidRPr="00FD4642">
        <w:rPr>
          <w:rFonts w:ascii="ＭＳ Ｐゴシック" w:eastAsia="ＭＳ Ｐゴシック"/>
          <w:sz w:val="21"/>
          <w:szCs w:val="21"/>
        </w:rPr>
        <w:t xml:space="preserve"> </w:t>
      </w:r>
      <w:r w:rsidRPr="00FD4642">
        <w:rPr>
          <w:rFonts w:ascii="ＭＳ Ｐゴシック" w:eastAsia="ＭＳ Ｐゴシック" w:hint="eastAsia"/>
          <w:sz w:val="21"/>
          <w:szCs w:val="21"/>
        </w:rPr>
        <w:t>心身共に健康であり、かつ品行方正で学業成績が優秀な者。</w:t>
      </w:r>
    </w:p>
    <w:p w14:paraId="006A0958" w14:textId="665A8060" w:rsidR="00F95932" w:rsidRPr="00FD4642" w:rsidRDefault="00F95932" w:rsidP="00FF58A0">
      <w:pPr>
        <w:pStyle w:val="Default"/>
        <w:spacing w:line="280" w:lineRule="exact"/>
        <w:ind w:leftChars="129" w:left="628" w:hangingChars="164" w:hanging="344"/>
        <w:rPr>
          <w:rFonts w:ascii="ＭＳ Ｐゴシック" w:eastAsia="ＭＳ Ｐゴシック"/>
          <w:sz w:val="21"/>
          <w:szCs w:val="21"/>
        </w:rPr>
      </w:pPr>
      <w:r w:rsidRPr="00FD4642">
        <w:rPr>
          <w:rFonts w:ascii="ＭＳ Ｐゴシック" w:eastAsia="ＭＳ Ｐゴシック"/>
          <w:sz w:val="21"/>
          <w:szCs w:val="21"/>
        </w:rPr>
        <w:t>(7)</w:t>
      </w:r>
      <w:r w:rsidRPr="00FD4642">
        <w:rPr>
          <w:rFonts w:ascii="ＭＳ Ｐゴシック" w:eastAsia="ＭＳ Ｐゴシック" w:hint="eastAsia"/>
          <w:sz w:val="21"/>
          <w:szCs w:val="21"/>
        </w:rPr>
        <w:t xml:space="preserve"> </w:t>
      </w:r>
      <w:r w:rsidR="00BF2273" w:rsidRPr="00FD4642">
        <w:rPr>
          <w:rFonts w:ascii="ＭＳ Ｐゴシック" w:eastAsia="ＭＳ Ｐゴシック" w:hint="eastAsia"/>
          <w:sz w:val="21"/>
          <w:szCs w:val="21"/>
        </w:rPr>
        <w:t>本奨学金の支給期間中、日本以外に留学しない者。</w:t>
      </w:r>
    </w:p>
    <w:p w14:paraId="7EF5327B" w14:textId="3126B4BE" w:rsidR="00F95932" w:rsidRPr="00FD4642" w:rsidRDefault="00F95932" w:rsidP="00FF58A0">
      <w:pPr>
        <w:pStyle w:val="Default"/>
        <w:spacing w:line="280" w:lineRule="exact"/>
        <w:ind w:leftChars="129" w:left="628" w:hangingChars="164" w:hanging="344"/>
        <w:rPr>
          <w:rFonts w:ascii="ＭＳ Ｐゴシック" w:eastAsia="ＭＳ Ｐゴシック"/>
          <w:sz w:val="21"/>
          <w:szCs w:val="21"/>
        </w:rPr>
      </w:pPr>
      <w:r w:rsidRPr="00FD4642">
        <w:rPr>
          <w:rFonts w:ascii="ＭＳ Ｐゴシック" w:eastAsia="ＭＳ Ｐゴシック"/>
          <w:sz w:val="21"/>
          <w:szCs w:val="21"/>
        </w:rPr>
        <w:t>(8)</w:t>
      </w:r>
      <w:r w:rsidRPr="00FD4642">
        <w:rPr>
          <w:rFonts w:ascii="ＭＳ Ｐゴシック" w:eastAsia="ＭＳ Ｐゴシック" w:hint="eastAsia"/>
          <w:sz w:val="21"/>
          <w:szCs w:val="21"/>
        </w:rPr>
        <w:t xml:space="preserve"> </w:t>
      </w:r>
      <w:r w:rsidR="00BF2273" w:rsidRPr="00FD4642">
        <w:rPr>
          <w:rFonts w:ascii="ＭＳ Ｐゴシック" w:eastAsia="ＭＳ Ｐゴシック" w:hint="eastAsia"/>
          <w:sz w:val="21"/>
          <w:szCs w:val="21"/>
        </w:rPr>
        <w:t>経済的援助を必要とする者。</w:t>
      </w:r>
    </w:p>
    <w:p w14:paraId="2316F41E" w14:textId="3E149605" w:rsidR="005D70E7" w:rsidRPr="00FD4642" w:rsidRDefault="005D70E7" w:rsidP="00FF58A0">
      <w:pPr>
        <w:pStyle w:val="Default"/>
        <w:spacing w:line="280" w:lineRule="exact"/>
        <w:ind w:leftChars="129" w:left="628" w:hangingChars="164" w:hanging="344"/>
        <w:rPr>
          <w:rFonts w:ascii="ＭＳ Ｐゴシック" w:eastAsia="ＭＳ Ｐゴシック"/>
          <w:sz w:val="21"/>
          <w:szCs w:val="21"/>
        </w:rPr>
      </w:pPr>
      <w:r w:rsidRPr="00FD4642">
        <w:rPr>
          <w:rFonts w:ascii="ＭＳ Ｐゴシック" w:eastAsia="ＭＳ Ｐゴシック"/>
          <w:sz w:val="21"/>
          <w:szCs w:val="21"/>
        </w:rPr>
        <w:t xml:space="preserve">(9) </w:t>
      </w:r>
      <w:r w:rsidR="00BF2273">
        <w:rPr>
          <w:rFonts w:ascii="ＭＳ Ｐゴシック" w:eastAsia="ＭＳ Ｐゴシック" w:hint="eastAsia"/>
          <w:sz w:val="21"/>
          <w:szCs w:val="21"/>
        </w:rPr>
        <w:t>在籍</w:t>
      </w:r>
      <w:r w:rsidR="00BF2273" w:rsidRPr="00FD4642">
        <w:rPr>
          <w:rFonts w:ascii="ＭＳ Ｐゴシック" w:eastAsia="ＭＳ Ｐゴシック" w:hint="eastAsia"/>
          <w:sz w:val="21"/>
          <w:szCs w:val="21"/>
        </w:rPr>
        <w:t>大学の長の推薦を受けることができる者。</w:t>
      </w:r>
    </w:p>
    <w:p w14:paraId="429FF82B" w14:textId="77777777" w:rsidR="00C51333" w:rsidRPr="00FD4642" w:rsidRDefault="00C51333" w:rsidP="006702FC">
      <w:pPr>
        <w:pStyle w:val="Default"/>
        <w:spacing w:before="240" w:line="280" w:lineRule="exact"/>
        <w:rPr>
          <w:rFonts w:ascii="ＭＳ Ｐゴシック" w:eastAsia="ＭＳ Ｐゴシック"/>
          <w:sz w:val="21"/>
          <w:szCs w:val="21"/>
        </w:rPr>
      </w:pPr>
      <w:r w:rsidRPr="00FD4642">
        <w:rPr>
          <w:rFonts w:ascii="ＭＳ Ｐゴシック" w:eastAsia="ＭＳ Ｐゴシック" w:hint="eastAsia"/>
          <w:sz w:val="21"/>
          <w:szCs w:val="21"/>
        </w:rPr>
        <w:t>４．採用人数</w:t>
      </w:r>
      <w:r w:rsidRPr="00FD4642">
        <w:rPr>
          <w:rFonts w:ascii="ＭＳ Ｐゴシック" w:eastAsia="ＭＳ Ｐゴシック"/>
          <w:sz w:val="21"/>
          <w:szCs w:val="21"/>
        </w:rPr>
        <w:t xml:space="preserve"> </w:t>
      </w:r>
    </w:p>
    <w:p w14:paraId="0E005839" w14:textId="36CC0260" w:rsidR="00C51333" w:rsidRPr="00FD4642" w:rsidRDefault="00012E04" w:rsidP="006702FC">
      <w:pPr>
        <w:pStyle w:val="Default"/>
        <w:spacing w:line="280" w:lineRule="exact"/>
        <w:ind w:firstLineChars="200" w:firstLine="420"/>
        <w:rPr>
          <w:rFonts w:ascii="ＭＳ Ｐゴシック" w:eastAsia="ＭＳ Ｐゴシック"/>
          <w:sz w:val="21"/>
          <w:szCs w:val="21"/>
        </w:rPr>
      </w:pPr>
      <w:r>
        <w:rPr>
          <w:rFonts w:ascii="ＭＳ Ｐゴシック" w:eastAsia="ＭＳ Ｐゴシック" w:hint="eastAsia"/>
          <w:sz w:val="21"/>
          <w:szCs w:val="21"/>
        </w:rPr>
        <w:t>若干</w:t>
      </w:r>
      <w:r w:rsidR="0087318B" w:rsidRPr="00FD4642">
        <w:rPr>
          <w:rFonts w:ascii="ＭＳ Ｐゴシック" w:eastAsia="ＭＳ Ｐゴシック" w:hint="eastAsia"/>
          <w:sz w:val="21"/>
          <w:szCs w:val="21"/>
        </w:rPr>
        <w:t>名</w:t>
      </w:r>
    </w:p>
    <w:p w14:paraId="3E454AF0" w14:textId="77777777" w:rsidR="00C51333" w:rsidRPr="00FD4642" w:rsidRDefault="00C51333" w:rsidP="006702FC">
      <w:pPr>
        <w:pStyle w:val="Default"/>
        <w:spacing w:before="240" w:line="280" w:lineRule="exact"/>
        <w:rPr>
          <w:rFonts w:ascii="ＭＳ Ｐゴシック" w:eastAsia="ＭＳ Ｐゴシック"/>
          <w:sz w:val="21"/>
          <w:szCs w:val="21"/>
        </w:rPr>
      </w:pPr>
      <w:r w:rsidRPr="00FD4642">
        <w:rPr>
          <w:rFonts w:ascii="ＭＳ Ｐゴシック" w:eastAsia="ＭＳ Ｐゴシック" w:hint="eastAsia"/>
          <w:sz w:val="21"/>
          <w:szCs w:val="21"/>
        </w:rPr>
        <w:t>５．支給内容</w:t>
      </w:r>
      <w:r w:rsidRPr="00FD4642">
        <w:rPr>
          <w:rFonts w:ascii="ＭＳ Ｐゴシック" w:eastAsia="ＭＳ Ｐゴシック"/>
          <w:sz w:val="21"/>
          <w:szCs w:val="21"/>
        </w:rPr>
        <w:t xml:space="preserve"> </w:t>
      </w:r>
    </w:p>
    <w:p w14:paraId="0358B6ED" w14:textId="21C4AED5" w:rsidR="00C51333" w:rsidRPr="00FD4642" w:rsidRDefault="00C51333" w:rsidP="004F6847">
      <w:pPr>
        <w:pStyle w:val="Default"/>
        <w:tabs>
          <w:tab w:val="right" w:pos="2835"/>
        </w:tabs>
        <w:spacing w:line="280" w:lineRule="exact"/>
        <w:ind w:firstLineChars="135" w:firstLine="283"/>
        <w:rPr>
          <w:rFonts w:ascii="ＭＳ Ｐゴシック" w:eastAsia="ＭＳ Ｐゴシック"/>
          <w:sz w:val="21"/>
          <w:szCs w:val="21"/>
        </w:rPr>
      </w:pPr>
      <w:r w:rsidRPr="00FD4642">
        <w:rPr>
          <w:rFonts w:ascii="ＭＳ Ｐゴシック" w:eastAsia="ＭＳ Ｐゴシック"/>
          <w:sz w:val="21"/>
          <w:szCs w:val="21"/>
        </w:rPr>
        <w:t xml:space="preserve">(1) </w:t>
      </w:r>
      <w:r w:rsidRPr="00FD4642">
        <w:rPr>
          <w:rFonts w:ascii="ＭＳ Ｐゴシック" w:eastAsia="ＭＳ Ｐゴシック" w:hint="eastAsia"/>
          <w:sz w:val="21"/>
          <w:szCs w:val="21"/>
        </w:rPr>
        <w:t>月額奨学金</w:t>
      </w:r>
      <w:r w:rsidR="004F6847" w:rsidRPr="00FD4642">
        <w:rPr>
          <w:rFonts w:ascii="ＭＳ Ｐゴシック" w:eastAsia="ＭＳ Ｐゴシック" w:hint="eastAsia"/>
          <w:sz w:val="21"/>
          <w:szCs w:val="21"/>
        </w:rPr>
        <w:tab/>
      </w:r>
      <w:r w:rsidR="001E295C" w:rsidRPr="00FD4642">
        <w:rPr>
          <w:rFonts w:ascii="ＭＳ Ｐゴシック" w:eastAsia="ＭＳ Ｐゴシック"/>
          <w:sz w:val="21"/>
          <w:szCs w:val="21"/>
        </w:rPr>
        <w:t>80,000</w:t>
      </w:r>
      <w:r w:rsidRPr="00FD4642">
        <w:rPr>
          <w:rFonts w:ascii="ＭＳ Ｐゴシック" w:eastAsia="ＭＳ Ｐゴシック" w:hint="eastAsia"/>
          <w:sz w:val="21"/>
          <w:szCs w:val="21"/>
        </w:rPr>
        <w:t>円</w:t>
      </w:r>
      <w:r w:rsidRPr="00FD4642">
        <w:rPr>
          <w:rFonts w:ascii="ＭＳ Ｐゴシック" w:eastAsia="ＭＳ Ｐゴシック"/>
          <w:sz w:val="21"/>
          <w:szCs w:val="21"/>
        </w:rPr>
        <w:t xml:space="preserve"> </w:t>
      </w:r>
    </w:p>
    <w:p w14:paraId="7D6E5E7D" w14:textId="77777777" w:rsidR="00C51333" w:rsidRPr="00FD4642" w:rsidRDefault="00C51333" w:rsidP="004F6847">
      <w:pPr>
        <w:pStyle w:val="Default"/>
        <w:tabs>
          <w:tab w:val="right" w:pos="2835"/>
        </w:tabs>
        <w:spacing w:line="280" w:lineRule="exact"/>
        <w:ind w:firstLineChars="135" w:firstLine="283"/>
        <w:rPr>
          <w:rFonts w:ascii="ＭＳ Ｐゴシック" w:eastAsia="ＭＳ Ｐゴシック"/>
          <w:sz w:val="21"/>
          <w:szCs w:val="21"/>
        </w:rPr>
      </w:pPr>
      <w:r w:rsidRPr="00FD4642">
        <w:rPr>
          <w:rFonts w:ascii="ＭＳ Ｐゴシック" w:eastAsia="ＭＳ Ｐゴシック"/>
          <w:sz w:val="21"/>
          <w:szCs w:val="21"/>
        </w:rPr>
        <w:t xml:space="preserve">(2) </w:t>
      </w:r>
      <w:r w:rsidR="004F6847" w:rsidRPr="00FD4642">
        <w:rPr>
          <w:rFonts w:ascii="ＭＳ Ｐゴシック" w:eastAsia="ＭＳ Ｐゴシック" w:hint="eastAsia"/>
          <w:sz w:val="21"/>
          <w:szCs w:val="21"/>
        </w:rPr>
        <w:t>一時金</w:t>
      </w:r>
      <w:r w:rsidR="004F6847" w:rsidRPr="00FD4642">
        <w:rPr>
          <w:rFonts w:ascii="ＭＳ Ｐゴシック" w:eastAsia="ＭＳ Ｐゴシック" w:hint="eastAsia"/>
          <w:sz w:val="21"/>
          <w:szCs w:val="21"/>
        </w:rPr>
        <w:tab/>
      </w:r>
      <w:r w:rsidRPr="00FD4642">
        <w:rPr>
          <w:rFonts w:ascii="ＭＳ Ｐゴシック" w:eastAsia="ＭＳ Ｐゴシック" w:hint="eastAsia"/>
          <w:sz w:val="21"/>
          <w:szCs w:val="21"/>
        </w:rPr>
        <w:t>200,000円</w:t>
      </w:r>
      <w:r w:rsidRPr="00FD4642">
        <w:rPr>
          <w:rFonts w:ascii="ＭＳ Ｐゴシック" w:eastAsia="ＭＳ Ｐゴシック"/>
          <w:sz w:val="21"/>
          <w:szCs w:val="21"/>
        </w:rPr>
        <w:t xml:space="preserve"> </w:t>
      </w:r>
    </w:p>
    <w:p w14:paraId="0E2BCAB0" w14:textId="77777777" w:rsidR="00C51333" w:rsidRPr="00FD4642" w:rsidRDefault="00C51333" w:rsidP="006702FC">
      <w:pPr>
        <w:pStyle w:val="Default"/>
        <w:spacing w:before="240" w:line="280" w:lineRule="exact"/>
        <w:rPr>
          <w:rFonts w:ascii="ＭＳ Ｐゴシック" w:eastAsia="ＭＳ Ｐゴシック"/>
          <w:sz w:val="21"/>
          <w:szCs w:val="21"/>
        </w:rPr>
      </w:pPr>
      <w:r w:rsidRPr="00FD4642">
        <w:rPr>
          <w:rFonts w:ascii="ＭＳ Ｐゴシック" w:eastAsia="ＭＳ Ｐゴシック" w:hint="eastAsia"/>
          <w:sz w:val="21"/>
          <w:szCs w:val="21"/>
        </w:rPr>
        <w:t>６．支給期間</w:t>
      </w:r>
      <w:r w:rsidRPr="00FD4642">
        <w:rPr>
          <w:rFonts w:ascii="ＭＳ Ｐゴシック" w:eastAsia="ＭＳ Ｐゴシック"/>
          <w:sz w:val="21"/>
          <w:szCs w:val="21"/>
        </w:rPr>
        <w:t xml:space="preserve"> </w:t>
      </w:r>
    </w:p>
    <w:p w14:paraId="410B7D5B" w14:textId="4B3F04DC" w:rsidR="00C51333" w:rsidRPr="00FD4642" w:rsidRDefault="00C51333" w:rsidP="00511E74">
      <w:pPr>
        <w:pStyle w:val="Default"/>
        <w:spacing w:line="280" w:lineRule="exact"/>
        <w:ind w:leftChars="64" w:left="141" w:firstLineChars="100" w:firstLine="210"/>
        <w:rPr>
          <w:rFonts w:ascii="ＭＳ Ｐゴシック" w:eastAsia="ＭＳ Ｐゴシック"/>
          <w:sz w:val="21"/>
          <w:szCs w:val="21"/>
        </w:rPr>
      </w:pPr>
      <w:r w:rsidRPr="00FD4642">
        <w:rPr>
          <w:rFonts w:ascii="ＭＳ Ｐゴシック" w:eastAsia="ＭＳ Ｐゴシック" w:hint="eastAsia"/>
          <w:sz w:val="21"/>
          <w:szCs w:val="21"/>
        </w:rPr>
        <w:t>留学開始月</w:t>
      </w:r>
      <w:r w:rsidR="009A4335" w:rsidRPr="00FD4642">
        <w:rPr>
          <w:rFonts w:ascii="ＭＳ Ｐゴシック" w:eastAsia="ＭＳ Ｐゴシック" w:hint="eastAsia"/>
          <w:sz w:val="21"/>
          <w:szCs w:val="21"/>
        </w:rPr>
        <w:t>より</w:t>
      </w:r>
      <w:r w:rsidR="002F4F41" w:rsidRPr="00FD4642">
        <w:rPr>
          <w:rFonts w:ascii="ＭＳ Ｐゴシック" w:eastAsia="ＭＳ Ｐゴシック" w:hint="eastAsia"/>
          <w:sz w:val="21"/>
          <w:szCs w:val="21"/>
        </w:rPr>
        <w:t>留学修了月まで。</w:t>
      </w:r>
      <w:r w:rsidR="009A4335" w:rsidRPr="00FD4642">
        <w:rPr>
          <w:rFonts w:ascii="ＭＳ Ｐゴシック" w:eastAsia="ＭＳ Ｐゴシック" w:hint="eastAsia"/>
          <w:sz w:val="21"/>
          <w:szCs w:val="21"/>
        </w:rPr>
        <w:t>（</w:t>
      </w:r>
      <w:r w:rsidR="002F4F41" w:rsidRPr="00FD4642">
        <w:rPr>
          <w:rFonts w:ascii="ＭＳ Ｐゴシック" w:eastAsia="ＭＳ Ｐゴシック" w:hint="eastAsia"/>
          <w:sz w:val="21"/>
          <w:szCs w:val="21"/>
        </w:rPr>
        <w:t>ただし、</w:t>
      </w:r>
      <w:r w:rsidR="00A70DCF">
        <w:rPr>
          <w:rFonts w:ascii="ＭＳ Ｐゴシック" w:eastAsia="ＭＳ Ｐゴシック" w:hint="eastAsia"/>
          <w:sz w:val="21"/>
          <w:szCs w:val="21"/>
        </w:rPr>
        <w:t>最短</w:t>
      </w:r>
      <w:r w:rsidR="00232A95">
        <w:rPr>
          <w:rFonts w:ascii="ＭＳ Ｐゴシック" w:eastAsia="ＭＳ Ｐゴシック" w:hint="eastAsia"/>
          <w:sz w:val="21"/>
          <w:szCs w:val="21"/>
        </w:rPr>
        <w:t>1</w:t>
      </w:r>
      <w:r w:rsidR="00232A95">
        <w:rPr>
          <w:rFonts w:ascii="ＭＳ Ｐゴシック" w:eastAsia="ＭＳ Ｐゴシック"/>
          <w:sz w:val="21"/>
          <w:szCs w:val="21"/>
        </w:rPr>
        <w:t>2</w:t>
      </w:r>
      <w:r w:rsidR="00232A95">
        <w:rPr>
          <w:rFonts w:ascii="ＭＳ Ｐゴシック" w:eastAsia="ＭＳ Ｐゴシック" w:hint="eastAsia"/>
          <w:sz w:val="21"/>
          <w:szCs w:val="21"/>
        </w:rPr>
        <w:t>か月</w:t>
      </w:r>
      <w:r w:rsidR="00EB5498">
        <w:rPr>
          <w:rFonts w:ascii="ＭＳ Ｐゴシック" w:eastAsia="ＭＳ Ｐゴシック" w:hint="eastAsia"/>
          <w:sz w:val="21"/>
          <w:szCs w:val="21"/>
        </w:rPr>
        <w:t>～最</w:t>
      </w:r>
      <w:r w:rsidR="00A70DCF">
        <w:rPr>
          <w:rFonts w:ascii="ＭＳ Ｐゴシック" w:eastAsia="ＭＳ Ｐゴシック" w:hint="eastAsia"/>
          <w:sz w:val="21"/>
          <w:szCs w:val="21"/>
        </w:rPr>
        <w:t>長</w:t>
      </w:r>
      <w:r w:rsidR="00993534">
        <w:rPr>
          <w:rFonts w:ascii="ＭＳ Ｐゴシック" w:eastAsia="ＭＳ Ｐゴシック"/>
          <w:sz w:val="21"/>
          <w:szCs w:val="21"/>
        </w:rPr>
        <w:t>24</w:t>
      </w:r>
      <w:r w:rsidR="0087318B" w:rsidRPr="00FD4642">
        <w:rPr>
          <w:rFonts w:ascii="ＭＳ Ｐゴシック" w:eastAsia="ＭＳ Ｐゴシック" w:hint="eastAsia"/>
          <w:sz w:val="21"/>
          <w:szCs w:val="21"/>
        </w:rPr>
        <w:t>か</w:t>
      </w:r>
      <w:r w:rsidRPr="00FD4642">
        <w:rPr>
          <w:rFonts w:ascii="ＭＳ Ｐゴシック" w:eastAsia="ＭＳ Ｐゴシック" w:hint="eastAsia"/>
          <w:sz w:val="21"/>
          <w:szCs w:val="21"/>
        </w:rPr>
        <w:t>月間</w:t>
      </w:r>
      <w:r w:rsidR="002F4F41" w:rsidRPr="00FD4642">
        <w:rPr>
          <w:rFonts w:ascii="ＭＳ Ｐゴシック" w:eastAsia="ＭＳ Ｐゴシック" w:hint="eastAsia"/>
          <w:sz w:val="21"/>
          <w:szCs w:val="21"/>
        </w:rPr>
        <w:t>とする</w:t>
      </w:r>
      <w:r w:rsidR="009A4335" w:rsidRPr="00FD4642">
        <w:rPr>
          <w:rFonts w:ascii="ＭＳ Ｐゴシック" w:eastAsia="ＭＳ Ｐゴシック" w:hint="eastAsia"/>
          <w:sz w:val="21"/>
          <w:szCs w:val="21"/>
        </w:rPr>
        <w:t>。</w:t>
      </w:r>
      <w:r w:rsidR="00B52D30" w:rsidRPr="00FD4642">
        <w:rPr>
          <w:rFonts w:ascii="ＭＳ Ｐゴシック" w:eastAsia="ＭＳ Ｐゴシック" w:hint="eastAsia"/>
          <w:sz w:val="21"/>
          <w:szCs w:val="21"/>
        </w:rPr>
        <w:t>また、「留学開始月より留学修了月まで」とは</w:t>
      </w:r>
      <w:r w:rsidR="00A70DCF">
        <w:rPr>
          <w:rFonts w:ascii="ＭＳ Ｐゴシック" w:eastAsia="ＭＳ Ｐゴシック" w:hint="eastAsia"/>
          <w:sz w:val="21"/>
          <w:szCs w:val="21"/>
        </w:rPr>
        <w:t>、</w:t>
      </w:r>
      <w:r w:rsidR="001E295C" w:rsidRPr="00FD4642">
        <w:rPr>
          <w:rFonts w:ascii="ＭＳ Ｐゴシック" w:eastAsia="ＭＳ Ｐゴシック" w:hint="eastAsia"/>
          <w:sz w:val="21"/>
          <w:szCs w:val="21"/>
        </w:rPr>
        <w:t>原則として</w:t>
      </w:r>
      <w:r w:rsidR="00A24D4C">
        <w:rPr>
          <w:rFonts w:ascii="ＭＳ Ｐゴシック" w:eastAsia="ＭＳ Ｐゴシック" w:hint="eastAsia"/>
          <w:sz w:val="21"/>
          <w:szCs w:val="21"/>
        </w:rPr>
        <w:t>、</w:t>
      </w:r>
      <w:r w:rsidR="00B52D30" w:rsidRPr="00FD4642">
        <w:rPr>
          <w:rFonts w:ascii="ＭＳ Ｐゴシック" w:eastAsia="ＭＳ Ｐゴシック" w:hint="eastAsia"/>
          <w:sz w:val="21"/>
          <w:szCs w:val="21"/>
        </w:rPr>
        <w:t>願書（様式１）に記載された授業期間とする。</w:t>
      </w:r>
      <w:r w:rsidR="00993534" w:rsidRPr="0015122B">
        <w:rPr>
          <w:rFonts w:ascii="ＭＳ Ｐゴシック" w:eastAsia="ＭＳ Ｐゴシック" w:hint="eastAsia"/>
          <w:sz w:val="21"/>
          <w:szCs w:val="21"/>
        </w:rPr>
        <w:t>在外でオンライン授業を受講する期間は支給しない。</w:t>
      </w:r>
      <w:r w:rsidR="009A4335" w:rsidRPr="00FD4642">
        <w:rPr>
          <w:rFonts w:ascii="ＭＳ Ｐゴシック" w:eastAsia="ＭＳ Ｐゴシック" w:hint="eastAsia"/>
          <w:sz w:val="21"/>
          <w:szCs w:val="21"/>
        </w:rPr>
        <w:t>）</w:t>
      </w:r>
    </w:p>
    <w:p w14:paraId="70D4E778" w14:textId="77777777" w:rsidR="00C51333" w:rsidRPr="00FD4642" w:rsidRDefault="00C51333" w:rsidP="005D70E7">
      <w:pPr>
        <w:pStyle w:val="Default"/>
        <w:spacing w:before="240" w:line="280" w:lineRule="exact"/>
        <w:rPr>
          <w:rFonts w:ascii="ＭＳ Ｐゴシック" w:eastAsia="ＭＳ Ｐゴシック"/>
          <w:sz w:val="21"/>
          <w:szCs w:val="21"/>
        </w:rPr>
      </w:pPr>
      <w:r w:rsidRPr="00FD4642">
        <w:rPr>
          <w:rFonts w:ascii="ＭＳ Ｐゴシック" w:eastAsia="ＭＳ Ｐゴシック" w:hint="eastAsia"/>
          <w:sz w:val="21"/>
          <w:szCs w:val="21"/>
        </w:rPr>
        <w:t>７．応募・推薦方法</w:t>
      </w:r>
      <w:r w:rsidRPr="00FD4642">
        <w:rPr>
          <w:rFonts w:ascii="ＭＳ Ｐゴシック" w:eastAsia="ＭＳ Ｐゴシック"/>
          <w:sz w:val="21"/>
          <w:szCs w:val="21"/>
        </w:rPr>
        <w:t xml:space="preserve"> </w:t>
      </w:r>
    </w:p>
    <w:p w14:paraId="78B3C5D2" w14:textId="2BDECB86" w:rsidR="00BF2273" w:rsidRDefault="00C51333" w:rsidP="00511E74">
      <w:pPr>
        <w:pStyle w:val="Default"/>
        <w:spacing w:line="280" w:lineRule="exact"/>
        <w:ind w:firstLineChars="200" w:firstLine="420"/>
        <w:rPr>
          <w:rFonts w:ascii="ＭＳ Ｐゴシック" w:eastAsia="ＭＳ Ｐゴシック"/>
          <w:sz w:val="21"/>
          <w:szCs w:val="21"/>
        </w:rPr>
      </w:pPr>
      <w:r w:rsidRPr="00FD4642">
        <w:rPr>
          <w:rFonts w:ascii="ＭＳ Ｐゴシック" w:eastAsia="ＭＳ Ｐゴシック" w:hint="eastAsia"/>
          <w:sz w:val="21"/>
          <w:szCs w:val="21"/>
        </w:rPr>
        <w:t>大学の長は、</w:t>
      </w:r>
      <w:r w:rsidR="009F4F37">
        <w:rPr>
          <w:rFonts w:ascii="ＭＳ Ｐゴシック" w:eastAsia="ＭＳ Ｐゴシック" w:hint="eastAsia"/>
          <w:sz w:val="21"/>
          <w:szCs w:val="21"/>
        </w:rPr>
        <w:t>３</w:t>
      </w:r>
      <w:r w:rsidRPr="00FD4642">
        <w:rPr>
          <w:rFonts w:ascii="ＭＳ Ｐゴシック" w:eastAsia="ＭＳ Ｐゴシック" w:hint="eastAsia"/>
          <w:sz w:val="21"/>
          <w:szCs w:val="21"/>
        </w:rPr>
        <w:t>に</w:t>
      </w:r>
      <w:r w:rsidR="001B64EE" w:rsidRPr="00FD4642">
        <w:rPr>
          <w:rFonts w:ascii="ＭＳ Ｐゴシック" w:eastAsia="ＭＳ Ｐゴシック" w:hint="eastAsia"/>
          <w:sz w:val="21"/>
          <w:szCs w:val="21"/>
        </w:rPr>
        <w:t>挙げる</w:t>
      </w:r>
      <w:r w:rsidRPr="00FD4642">
        <w:rPr>
          <w:rFonts w:ascii="ＭＳ Ｐゴシック" w:eastAsia="ＭＳ Ｐゴシック" w:hint="eastAsia"/>
          <w:sz w:val="21"/>
          <w:szCs w:val="21"/>
        </w:rPr>
        <w:t>応募資格に該当する者について、</w:t>
      </w:r>
      <w:r w:rsidR="002F4F41" w:rsidRPr="00FD4642">
        <w:rPr>
          <w:rFonts w:ascii="ＭＳ Ｐゴシック" w:eastAsia="ＭＳ Ｐゴシック" w:hint="eastAsia"/>
          <w:sz w:val="21"/>
          <w:szCs w:val="21"/>
        </w:rPr>
        <w:t>８</w:t>
      </w:r>
      <w:r w:rsidRPr="00FD4642">
        <w:rPr>
          <w:rFonts w:ascii="ＭＳ Ｐゴシック" w:eastAsia="ＭＳ Ｐゴシック" w:hint="eastAsia"/>
          <w:sz w:val="21"/>
          <w:szCs w:val="21"/>
        </w:rPr>
        <w:t>に挙げる推薦書類を、</w:t>
      </w:r>
      <w:r w:rsidR="001E295C" w:rsidRPr="00FD4642">
        <w:rPr>
          <w:rFonts w:ascii="ＭＳ Ｐゴシック" w:eastAsia="ＭＳ Ｐゴシック" w:hint="eastAsia"/>
          <w:sz w:val="21"/>
          <w:szCs w:val="21"/>
        </w:rPr>
        <w:t>当社</w:t>
      </w:r>
      <w:r w:rsidRPr="00FD4642">
        <w:rPr>
          <w:rFonts w:ascii="ＭＳ Ｐゴシック" w:eastAsia="ＭＳ Ｐゴシック" w:hint="eastAsia"/>
          <w:sz w:val="21"/>
          <w:szCs w:val="21"/>
        </w:rPr>
        <w:t>に提出するものとする。</w:t>
      </w:r>
    </w:p>
    <w:p w14:paraId="1FDB9E1D" w14:textId="77777777" w:rsidR="00C51333" w:rsidRPr="00FD4642" w:rsidRDefault="00C51333" w:rsidP="006702FC">
      <w:pPr>
        <w:pStyle w:val="Default"/>
        <w:spacing w:before="240" w:line="280" w:lineRule="exact"/>
        <w:ind w:left="708" w:hangingChars="337" w:hanging="708"/>
        <w:rPr>
          <w:rFonts w:ascii="ＭＳ Ｐゴシック" w:eastAsia="ＭＳ Ｐゴシック"/>
          <w:sz w:val="21"/>
          <w:szCs w:val="21"/>
        </w:rPr>
      </w:pPr>
      <w:r w:rsidRPr="00FD4642">
        <w:rPr>
          <w:rFonts w:ascii="ＭＳ Ｐゴシック" w:eastAsia="ＭＳ Ｐゴシック" w:hint="eastAsia"/>
          <w:sz w:val="21"/>
          <w:szCs w:val="21"/>
        </w:rPr>
        <w:t>８</w:t>
      </w:r>
      <w:r w:rsidRPr="00FD4642">
        <w:rPr>
          <w:rFonts w:ascii="ＭＳ Ｐゴシック" w:eastAsia="ＭＳ Ｐゴシック"/>
          <w:sz w:val="21"/>
          <w:szCs w:val="21"/>
        </w:rPr>
        <w:t>.</w:t>
      </w:r>
      <w:r w:rsidR="00B25CD0" w:rsidRPr="00FD4642">
        <w:rPr>
          <w:rFonts w:ascii="ＭＳ Ｐゴシック" w:eastAsia="ＭＳ Ｐゴシック" w:hint="eastAsia"/>
          <w:sz w:val="21"/>
          <w:szCs w:val="21"/>
        </w:rPr>
        <w:t xml:space="preserve"> </w:t>
      </w:r>
      <w:r w:rsidRPr="00FD4642">
        <w:rPr>
          <w:rFonts w:ascii="ＭＳ Ｐゴシック" w:eastAsia="ＭＳ Ｐゴシック" w:hint="eastAsia"/>
          <w:sz w:val="21"/>
          <w:szCs w:val="21"/>
        </w:rPr>
        <w:t>応募・推薦書類</w:t>
      </w:r>
      <w:r w:rsidRPr="00FD4642">
        <w:rPr>
          <w:rFonts w:ascii="ＭＳ Ｐゴシック" w:eastAsia="ＭＳ Ｐゴシック"/>
          <w:sz w:val="21"/>
          <w:szCs w:val="21"/>
        </w:rPr>
        <w:t xml:space="preserve"> </w:t>
      </w:r>
    </w:p>
    <w:p w14:paraId="474D802C" w14:textId="0032CAB2" w:rsidR="00C51333" w:rsidRPr="00FD4642" w:rsidRDefault="00367EB4" w:rsidP="00DF05EF">
      <w:pPr>
        <w:pStyle w:val="Default"/>
        <w:tabs>
          <w:tab w:val="left" w:pos="7655"/>
        </w:tabs>
        <w:spacing w:line="280" w:lineRule="exact"/>
        <w:ind w:firstLineChars="150" w:firstLine="315"/>
        <w:rPr>
          <w:rFonts w:ascii="ＭＳ Ｐゴシック" w:eastAsia="ＭＳ Ｐゴシック"/>
          <w:sz w:val="21"/>
          <w:szCs w:val="21"/>
        </w:rPr>
      </w:pPr>
      <w:r w:rsidRPr="00FD4642">
        <w:rPr>
          <w:rFonts w:ascii="ＭＳ Ｐゴシック" w:eastAsia="ＭＳ Ｐゴシック" w:hint="eastAsia"/>
          <w:sz w:val="21"/>
          <w:szCs w:val="21"/>
        </w:rPr>
        <w:t>(</w:t>
      </w:r>
      <w:r w:rsidR="00C51333" w:rsidRPr="00FD4642">
        <w:rPr>
          <w:rFonts w:ascii="ＭＳ Ｐゴシック" w:eastAsia="ＭＳ Ｐゴシック"/>
          <w:sz w:val="21"/>
          <w:szCs w:val="21"/>
        </w:rPr>
        <w:t>1</w:t>
      </w:r>
      <w:r w:rsidRPr="00FD4642">
        <w:rPr>
          <w:rFonts w:ascii="ＭＳ Ｐゴシック" w:eastAsia="ＭＳ Ｐゴシック" w:hint="eastAsia"/>
          <w:sz w:val="21"/>
          <w:szCs w:val="21"/>
        </w:rPr>
        <w:t xml:space="preserve">) </w:t>
      </w:r>
      <w:r w:rsidR="00C51333" w:rsidRPr="00FD4642">
        <w:rPr>
          <w:rFonts w:ascii="ＭＳ Ｐゴシック" w:eastAsia="ＭＳ Ｐゴシック" w:hint="eastAsia"/>
          <w:sz w:val="21"/>
          <w:szCs w:val="21"/>
        </w:rPr>
        <w:t>願書（様式１）</w:t>
      </w:r>
      <w:r w:rsidR="00842AEB">
        <w:rPr>
          <w:rFonts w:ascii="ＭＳ Ｐゴシック" w:eastAsia="ＭＳ Ｐゴシック"/>
          <w:sz w:val="21"/>
          <w:szCs w:val="21"/>
        </w:rPr>
        <w:tab/>
      </w:r>
      <w:r w:rsidR="00C51333" w:rsidRPr="00FD4642">
        <w:rPr>
          <w:rFonts w:ascii="ＭＳ Ｐゴシック" w:eastAsia="ＭＳ Ｐゴシック" w:hint="eastAsia"/>
          <w:sz w:val="21"/>
          <w:szCs w:val="21"/>
        </w:rPr>
        <w:t>１通</w:t>
      </w:r>
      <w:r w:rsidR="00C51333" w:rsidRPr="00FD4642">
        <w:rPr>
          <w:rFonts w:ascii="ＭＳ Ｐゴシック" w:eastAsia="ＭＳ Ｐゴシック"/>
          <w:sz w:val="21"/>
          <w:szCs w:val="21"/>
        </w:rPr>
        <w:t xml:space="preserve"> </w:t>
      </w:r>
    </w:p>
    <w:p w14:paraId="033AF653" w14:textId="77777777" w:rsidR="00C51333" w:rsidRPr="00FD4642" w:rsidRDefault="00C51333" w:rsidP="0015122B">
      <w:pPr>
        <w:pStyle w:val="Default"/>
        <w:tabs>
          <w:tab w:val="left" w:pos="7655"/>
        </w:tabs>
        <w:spacing w:line="280" w:lineRule="exact"/>
        <w:ind w:firstLineChars="337" w:firstLine="708"/>
        <w:rPr>
          <w:rFonts w:ascii="ＭＳ Ｐゴシック" w:eastAsia="ＭＳ Ｐゴシック"/>
          <w:sz w:val="21"/>
          <w:szCs w:val="21"/>
        </w:rPr>
      </w:pPr>
      <w:r w:rsidRPr="00FD4642">
        <w:rPr>
          <w:rFonts w:ascii="ＭＳ Ｐゴシック" w:eastAsia="ＭＳ Ｐゴシック" w:hint="eastAsia"/>
          <w:sz w:val="21"/>
          <w:szCs w:val="21"/>
        </w:rPr>
        <w:t>日本語または英語で記載されたもの。但し英語の場合は和訳を添付すること。</w:t>
      </w:r>
      <w:r w:rsidRPr="00FD4642">
        <w:rPr>
          <w:rFonts w:ascii="ＭＳ Ｐゴシック" w:eastAsia="ＭＳ Ｐゴシック"/>
          <w:sz w:val="21"/>
          <w:szCs w:val="21"/>
        </w:rPr>
        <w:t xml:space="preserve"> </w:t>
      </w:r>
    </w:p>
    <w:p w14:paraId="08087592" w14:textId="2C440088" w:rsidR="008D7A6F" w:rsidRPr="00FD4642" w:rsidRDefault="00367EB4" w:rsidP="0015122B">
      <w:pPr>
        <w:pStyle w:val="Default"/>
        <w:tabs>
          <w:tab w:val="left" w:pos="7655"/>
        </w:tabs>
        <w:spacing w:line="280" w:lineRule="exact"/>
        <w:ind w:firstLineChars="150" w:firstLine="315"/>
        <w:rPr>
          <w:rFonts w:ascii="ＭＳ Ｐゴシック" w:eastAsia="ＭＳ Ｐゴシック"/>
          <w:sz w:val="21"/>
          <w:szCs w:val="21"/>
        </w:rPr>
      </w:pPr>
      <w:r w:rsidRPr="00FD4642">
        <w:rPr>
          <w:rFonts w:ascii="ＭＳ Ｐゴシック" w:eastAsia="ＭＳ Ｐゴシック" w:hint="eastAsia"/>
          <w:sz w:val="21"/>
          <w:szCs w:val="21"/>
        </w:rPr>
        <w:t>(</w:t>
      </w:r>
      <w:r w:rsidR="00C51333" w:rsidRPr="00FD4642">
        <w:rPr>
          <w:rFonts w:ascii="ＭＳ Ｐゴシック" w:eastAsia="ＭＳ Ｐゴシック"/>
          <w:sz w:val="21"/>
          <w:szCs w:val="21"/>
        </w:rPr>
        <w:t>2</w:t>
      </w:r>
      <w:r w:rsidRPr="00FD4642">
        <w:rPr>
          <w:rFonts w:ascii="ＭＳ Ｐゴシック" w:eastAsia="ＭＳ Ｐゴシック" w:hint="eastAsia"/>
          <w:sz w:val="21"/>
          <w:szCs w:val="21"/>
        </w:rPr>
        <w:t xml:space="preserve">) </w:t>
      </w:r>
      <w:r w:rsidR="00C51333" w:rsidRPr="00FD4642">
        <w:rPr>
          <w:rFonts w:ascii="ＭＳ Ｐゴシック" w:eastAsia="ＭＳ Ｐゴシック" w:hint="eastAsia"/>
          <w:sz w:val="21"/>
          <w:szCs w:val="21"/>
        </w:rPr>
        <w:t>応募者の写真</w:t>
      </w:r>
      <w:r w:rsidR="008D7A6F" w:rsidRPr="00FD4642">
        <w:rPr>
          <w:rFonts w:ascii="ＭＳ Ｐゴシック" w:eastAsia="ＭＳ Ｐゴシック" w:hint="eastAsia"/>
          <w:sz w:val="21"/>
          <w:szCs w:val="21"/>
        </w:rPr>
        <w:t>（最近</w:t>
      </w:r>
      <w:r w:rsidR="008D7A6F" w:rsidRPr="00FD4642">
        <w:rPr>
          <w:rFonts w:ascii="ＭＳ Ｐゴシック" w:eastAsia="ＭＳ Ｐゴシック"/>
          <w:sz w:val="21"/>
          <w:szCs w:val="21"/>
        </w:rPr>
        <w:t>6</w:t>
      </w:r>
      <w:r w:rsidR="008D7A6F" w:rsidRPr="00FD4642">
        <w:rPr>
          <w:rFonts w:ascii="ＭＳ Ｐゴシック" w:eastAsia="ＭＳ Ｐゴシック" w:hint="eastAsia"/>
          <w:sz w:val="21"/>
          <w:szCs w:val="21"/>
        </w:rPr>
        <w:t>か月以内に撮影したもの。</w:t>
      </w:r>
      <w:proofErr w:type="spellStart"/>
      <w:r w:rsidR="008D7A6F" w:rsidRPr="00FD4642">
        <w:rPr>
          <w:rFonts w:ascii="ＭＳ Ｐゴシック" w:eastAsia="ＭＳ Ｐゴシック"/>
          <w:sz w:val="21"/>
          <w:szCs w:val="21"/>
        </w:rPr>
        <w:t>4.0cm</w:t>
      </w:r>
      <w:proofErr w:type="spellEnd"/>
      <w:r w:rsidR="008D7A6F" w:rsidRPr="00FD4642">
        <w:rPr>
          <w:rFonts w:ascii="ＭＳ Ｐゴシック" w:eastAsia="ＭＳ Ｐゴシック" w:hint="eastAsia"/>
          <w:sz w:val="21"/>
          <w:szCs w:val="21"/>
        </w:rPr>
        <w:t>×</w:t>
      </w:r>
      <w:proofErr w:type="spellStart"/>
      <w:r w:rsidR="008D7A6F" w:rsidRPr="00FD4642">
        <w:rPr>
          <w:rFonts w:ascii="ＭＳ Ｐゴシック" w:eastAsia="ＭＳ Ｐゴシック"/>
          <w:sz w:val="21"/>
          <w:szCs w:val="21"/>
        </w:rPr>
        <w:t>3.0cm</w:t>
      </w:r>
      <w:proofErr w:type="spellEnd"/>
      <w:r w:rsidR="008D7A6F" w:rsidRPr="00FD4642">
        <w:rPr>
          <w:rFonts w:ascii="ＭＳ Ｐゴシック" w:eastAsia="ＭＳ Ｐゴシック" w:hint="eastAsia"/>
          <w:sz w:val="21"/>
          <w:szCs w:val="21"/>
        </w:rPr>
        <w:t>、上半身、</w:t>
      </w:r>
      <w:r w:rsidR="00842AEB">
        <w:rPr>
          <w:rFonts w:ascii="ＭＳ Ｐゴシック" w:eastAsia="ＭＳ Ｐゴシック"/>
          <w:sz w:val="21"/>
          <w:szCs w:val="21"/>
        </w:rPr>
        <w:tab/>
      </w:r>
      <w:r w:rsidR="005D70E7" w:rsidRPr="00FD4642">
        <w:rPr>
          <w:rFonts w:ascii="ＭＳ Ｐゴシック" w:eastAsia="ＭＳ Ｐゴシック" w:hint="eastAsia"/>
          <w:sz w:val="21"/>
          <w:szCs w:val="21"/>
        </w:rPr>
        <w:t>１葉</w:t>
      </w:r>
    </w:p>
    <w:p w14:paraId="479303FC" w14:textId="5740D4BC" w:rsidR="008D7A6F" w:rsidRPr="00FD4642" w:rsidRDefault="008D7A6F" w:rsidP="0015122B">
      <w:pPr>
        <w:pStyle w:val="Default"/>
        <w:tabs>
          <w:tab w:val="left" w:pos="7655"/>
        </w:tabs>
        <w:spacing w:line="280" w:lineRule="exact"/>
        <w:ind w:firstLineChars="335" w:firstLine="703"/>
        <w:rPr>
          <w:rFonts w:ascii="ＭＳ Ｐゴシック" w:eastAsia="ＭＳ Ｐゴシック"/>
          <w:sz w:val="21"/>
          <w:szCs w:val="21"/>
        </w:rPr>
      </w:pPr>
      <w:r w:rsidRPr="00FD4642">
        <w:rPr>
          <w:rFonts w:ascii="ＭＳ Ｐゴシック" w:eastAsia="ＭＳ Ｐゴシック" w:hint="eastAsia"/>
          <w:sz w:val="21"/>
          <w:szCs w:val="21"/>
        </w:rPr>
        <w:t>脱帽、</w:t>
      </w:r>
      <w:r w:rsidRPr="00FD4642">
        <w:rPr>
          <w:rFonts w:ascii="ＭＳ Ｐゴシック" w:eastAsia="ＭＳ Ｐゴシック"/>
          <w:sz w:val="21"/>
          <w:szCs w:val="21"/>
        </w:rPr>
        <w:t xml:space="preserve"> </w:t>
      </w:r>
      <w:r w:rsidRPr="00FD4642">
        <w:rPr>
          <w:rFonts w:ascii="ＭＳ Ｐゴシック" w:eastAsia="ＭＳ Ｐゴシック" w:hint="eastAsia"/>
          <w:sz w:val="21"/>
          <w:szCs w:val="21"/>
        </w:rPr>
        <w:t>裏面に氏名を記入し、願書の所定欄に貼付すること。）</w:t>
      </w:r>
    </w:p>
    <w:p w14:paraId="6E0CAFE1" w14:textId="74BB31C3" w:rsidR="008D7A6F" w:rsidRPr="00FD4642" w:rsidRDefault="008D7A6F" w:rsidP="0015122B">
      <w:pPr>
        <w:pStyle w:val="Default"/>
        <w:tabs>
          <w:tab w:val="left" w:pos="7655"/>
        </w:tabs>
        <w:spacing w:line="280" w:lineRule="exact"/>
        <w:ind w:firstLineChars="150" w:firstLine="315"/>
        <w:rPr>
          <w:rFonts w:ascii="ＭＳ Ｐゴシック" w:eastAsia="ＭＳ Ｐゴシック"/>
          <w:sz w:val="21"/>
          <w:szCs w:val="21"/>
        </w:rPr>
      </w:pPr>
      <w:r w:rsidRPr="00FD4642">
        <w:rPr>
          <w:rFonts w:ascii="ＭＳ Ｐゴシック" w:eastAsia="ＭＳ Ｐゴシック"/>
          <w:sz w:val="21"/>
          <w:szCs w:val="21"/>
        </w:rPr>
        <w:t xml:space="preserve">(3) </w:t>
      </w:r>
      <w:r w:rsidRPr="00FD4642">
        <w:rPr>
          <w:rFonts w:ascii="ＭＳ Ｐゴシック" w:eastAsia="ＭＳ Ｐゴシック" w:hint="eastAsia"/>
          <w:sz w:val="21"/>
          <w:szCs w:val="21"/>
        </w:rPr>
        <w:t>大学の長による推薦書</w:t>
      </w:r>
      <w:r w:rsidRPr="00FD4642">
        <w:rPr>
          <w:rFonts w:ascii="ＭＳ Ｐゴシック" w:eastAsia="ＭＳ Ｐゴシック"/>
          <w:sz w:val="21"/>
          <w:szCs w:val="21"/>
        </w:rPr>
        <w:t>(</w:t>
      </w:r>
      <w:r w:rsidRPr="00FD4642">
        <w:rPr>
          <w:rFonts w:ascii="ＭＳ Ｐゴシック" w:eastAsia="ＭＳ Ｐゴシック" w:hint="eastAsia"/>
          <w:sz w:val="21"/>
          <w:szCs w:val="21"/>
        </w:rPr>
        <w:t>様式</w:t>
      </w:r>
      <w:r w:rsidRPr="00FD4642">
        <w:rPr>
          <w:rFonts w:ascii="ＭＳ Ｐゴシック" w:eastAsia="ＭＳ Ｐゴシック"/>
          <w:sz w:val="21"/>
          <w:szCs w:val="21"/>
        </w:rPr>
        <w:t>2)</w:t>
      </w:r>
      <w:r w:rsidR="00842AEB">
        <w:rPr>
          <w:rFonts w:ascii="ＭＳ Ｐゴシック" w:eastAsia="ＭＳ Ｐゴシック"/>
          <w:sz w:val="21"/>
          <w:szCs w:val="21"/>
        </w:rPr>
        <w:tab/>
      </w:r>
      <w:r w:rsidRPr="00FD4642">
        <w:rPr>
          <w:rFonts w:ascii="ＭＳ Ｐゴシック" w:eastAsia="ＭＳ Ｐゴシック" w:hint="eastAsia"/>
          <w:sz w:val="21"/>
          <w:szCs w:val="21"/>
        </w:rPr>
        <w:t>１通</w:t>
      </w:r>
    </w:p>
    <w:p w14:paraId="77C43762" w14:textId="01947F3C" w:rsidR="00CF177D" w:rsidRPr="00FD4642" w:rsidRDefault="00CF177D" w:rsidP="0015122B">
      <w:pPr>
        <w:tabs>
          <w:tab w:val="left" w:pos="7655"/>
        </w:tabs>
        <w:suppressAutoHyphens/>
        <w:kinsoku w:val="0"/>
        <w:wordWrap w:val="0"/>
        <w:overflowPunct w:val="0"/>
        <w:autoSpaceDE w:val="0"/>
        <w:autoSpaceDN w:val="0"/>
        <w:adjustRightInd w:val="0"/>
        <w:spacing w:line="300" w:lineRule="exact"/>
        <w:ind w:firstLineChars="150" w:firstLine="315"/>
        <w:jc w:val="left"/>
        <w:textAlignment w:val="baseline"/>
        <w:rPr>
          <w:bCs/>
          <w:sz w:val="21"/>
          <w:szCs w:val="21"/>
        </w:rPr>
      </w:pPr>
      <w:r w:rsidRPr="00FD4642">
        <w:rPr>
          <w:sz w:val="21"/>
          <w:szCs w:val="21"/>
        </w:rPr>
        <w:t>(4)</w:t>
      </w:r>
      <w:r w:rsidR="006E22E0" w:rsidRPr="00FD4642">
        <w:rPr>
          <w:rFonts w:hint="eastAsia"/>
          <w:sz w:val="21"/>
          <w:szCs w:val="21"/>
        </w:rPr>
        <w:t xml:space="preserve"> </w:t>
      </w:r>
      <w:r w:rsidRPr="00FD4642">
        <w:rPr>
          <w:rStyle w:val="font14b1"/>
          <w:rFonts w:hint="eastAsia"/>
          <w:b w:val="0"/>
        </w:rPr>
        <w:t>応募時に入手可能な直近の学業成績証明</w:t>
      </w:r>
      <w:r w:rsidR="006E22E0" w:rsidRPr="00FD4642">
        <w:rPr>
          <w:rStyle w:val="font14b1"/>
          <w:rFonts w:hint="eastAsia"/>
          <w:b w:val="0"/>
        </w:rPr>
        <w:t>書</w:t>
      </w:r>
      <w:r w:rsidR="00842AEB">
        <w:rPr>
          <w:rStyle w:val="font14b1"/>
          <w:b w:val="0"/>
        </w:rPr>
        <w:tab/>
      </w:r>
      <w:r w:rsidR="00842AEB">
        <w:rPr>
          <w:rStyle w:val="font14b1"/>
          <w:rFonts w:hint="eastAsia"/>
          <w:b w:val="0"/>
        </w:rPr>
        <w:t>１</w:t>
      </w:r>
      <w:r w:rsidRPr="00FD4642">
        <w:rPr>
          <w:rStyle w:val="font14b1"/>
          <w:b w:val="0"/>
        </w:rPr>
        <w:t>通</w:t>
      </w:r>
    </w:p>
    <w:p w14:paraId="3D8D9321" w14:textId="77777777" w:rsidR="00C51333" w:rsidRPr="00FD4642" w:rsidRDefault="00C51333" w:rsidP="005D70E7">
      <w:pPr>
        <w:pStyle w:val="Default"/>
        <w:spacing w:line="280" w:lineRule="exact"/>
        <w:rPr>
          <w:rFonts w:ascii="ＭＳ Ｐゴシック" w:eastAsia="ＭＳ Ｐゴシック"/>
          <w:sz w:val="21"/>
          <w:szCs w:val="21"/>
        </w:rPr>
      </w:pPr>
      <w:r w:rsidRPr="00FD4642">
        <w:rPr>
          <w:rFonts w:ascii="ＭＳ Ｐゴシック" w:eastAsia="ＭＳ Ｐゴシック" w:hint="eastAsia"/>
          <w:sz w:val="21"/>
          <w:szCs w:val="21"/>
        </w:rPr>
        <w:tab/>
      </w:r>
      <w:r w:rsidRPr="00FD4642">
        <w:rPr>
          <w:rFonts w:ascii="ＭＳ Ｐゴシック" w:eastAsia="ＭＳ Ｐゴシック" w:hint="eastAsia"/>
          <w:sz w:val="21"/>
          <w:szCs w:val="21"/>
        </w:rPr>
        <w:tab/>
      </w:r>
      <w:r w:rsidRPr="00FD4642">
        <w:rPr>
          <w:rFonts w:ascii="ＭＳ Ｐゴシック" w:eastAsia="ＭＳ Ｐゴシック" w:hint="eastAsia"/>
          <w:sz w:val="21"/>
          <w:szCs w:val="21"/>
        </w:rPr>
        <w:tab/>
      </w:r>
      <w:r w:rsidRPr="00FD4642">
        <w:rPr>
          <w:rFonts w:ascii="ＭＳ Ｐゴシック" w:eastAsia="ＭＳ Ｐゴシック" w:hint="eastAsia"/>
          <w:sz w:val="21"/>
          <w:szCs w:val="21"/>
        </w:rPr>
        <w:tab/>
      </w:r>
      <w:r w:rsidRPr="00FD4642">
        <w:rPr>
          <w:rFonts w:ascii="ＭＳ Ｐゴシック" w:eastAsia="ＭＳ Ｐゴシック" w:hint="eastAsia"/>
          <w:sz w:val="21"/>
          <w:szCs w:val="21"/>
        </w:rPr>
        <w:tab/>
      </w:r>
      <w:r w:rsidRPr="00FD4642">
        <w:rPr>
          <w:rFonts w:ascii="ＭＳ Ｐゴシック" w:eastAsia="ＭＳ Ｐゴシック" w:hint="eastAsia"/>
          <w:sz w:val="21"/>
          <w:szCs w:val="21"/>
        </w:rPr>
        <w:tab/>
      </w:r>
      <w:r w:rsidRPr="00FD4642">
        <w:rPr>
          <w:rFonts w:ascii="ＭＳ Ｐゴシック" w:eastAsia="ＭＳ Ｐゴシック" w:hint="eastAsia"/>
          <w:sz w:val="21"/>
          <w:szCs w:val="21"/>
        </w:rPr>
        <w:tab/>
        <w:t xml:space="preserve"> </w:t>
      </w:r>
    </w:p>
    <w:p w14:paraId="7B521B72" w14:textId="6E1502D8" w:rsidR="00C51333" w:rsidRPr="00FD4642" w:rsidRDefault="00C51333" w:rsidP="006702FC">
      <w:pPr>
        <w:pStyle w:val="Default"/>
        <w:spacing w:before="240" w:line="280" w:lineRule="exact"/>
        <w:rPr>
          <w:rFonts w:ascii="ＭＳ Ｐゴシック" w:eastAsia="ＭＳ Ｐゴシック"/>
          <w:sz w:val="21"/>
          <w:szCs w:val="21"/>
        </w:rPr>
      </w:pPr>
      <w:r w:rsidRPr="00FD4642">
        <w:rPr>
          <w:rFonts w:ascii="ＭＳ Ｐゴシック" w:eastAsia="ＭＳ Ｐゴシック" w:hint="eastAsia"/>
          <w:sz w:val="21"/>
          <w:szCs w:val="21"/>
        </w:rPr>
        <w:lastRenderedPageBreak/>
        <w:t>９．応募・推薦書類の提出</w:t>
      </w:r>
      <w:r w:rsidR="003C5067">
        <w:rPr>
          <w:rFonts w:ascii="ＭＳ Ｐゴシック" w:eastAsia="ＭＳ Ｐゴシック" w:hint="eastAsia"/>
          <w:sz w:val="21"/>
          <w:szCs w:val="21"/>
        </w:rPr>
        <w:t>方法・</w:t>
      </w:r>
      <w:r w:rsidRPr="00FD4642">
        <w:rPr>
          <w:rFonts w:ascii="ＭＳ Ｐゴシック" w:eastAsia="ＭＳ Ｐゴシック" w:hint="eastAsia"/>
          <w:sz w:val="21"/>
          <w:szCs w:val="21"/>
        </w:rPr>
        <w:t>期限</w:t>
      </w:r>
      <w:r w:rsidRPr="00FD4642">
        <w:rPr>
          <w:rFonts w:ascii="ＭＳ Ｐゴシック" w:eastAsia="ＭＳ Ｐゴシック"/>
          <w:sz w:val="21"/>
          <w:szCs w:val="21"/>
        </w:rPr>
        <w:t xml:space="preserve"> </w:t>
      </w:r>
    </w:p>
    <w:p w14:paraId="6CFC2379" w14:textId="0DD14440" w:rsidR="00411361" w:rsidRPr="00FD4642" w:rsidRDefault="003C5067" w:rsidP="00411361">
      <w:pPr>
        <w:pStyle w:val="Default"/>
        <w:spacing w:line="280" w:lineRule="exact"/>
        <w:ind w:leftChars="129" w:left="284" w:firstLineChars="67" w:firstLine="141"/>
        <w:rPr>
          <w:rFonts w:ascii="ＭＳ Ｐゴシック" w:eastAsia="ＭＳ Ｐゴシック"/>
          <w:sz w:val="21"/>
          <w:szCs w:val="21"/>
        </w:rPr>
      </w:pPr>
      <w:r>
        <w:rPr>
          <w:rFonts w:ascii="ＭＳ Ｐゴシック" w:eastAsia="ＭＳ Ｐゴシック" w:hint="eastAsia"/>
          <w:color w:val="auto"/>
          <w:sz w:val="21"/>
          <w:szCs w:val="21"/>
        </w:rPr>
        <w:t>提出方法は電子のみとし、</w:t>
      </w:r>
      <w:r w:rsidR="007E2336" w:rsidRPr="00232A95">
        <w:rPr>
          <w:rFonts w:ascii="ＭＳ Ｐゴシック" w:eastAsia="ＭＳ Ｐゴシック" w:hint="eastAsia"/>
          <w:color w:val="auto"/>
          <w:sz w:val="21"/>
          <w:szCs w:val="21"/>
        </w:rPr>
        <w:t>20</w:t>
      </w:r>
      <w:r w:rsidR="00D458F0" w:rsidRPr="00232A95">
        <w:rPr>
          <w:rFonts w:ascii="ＭＳ Ｐゴシック" w:eastAsia="ＭＳ Ｐゴシック" w:hint="eastAsia"/>
          <w:color w:val="auto"/>
          <w:sz w:val="21"/>
          <w:szCs w:val="21"/>
        </w:rPr>
        <w:t>2</w:t>
      </w:r>
      <w:r w:rsidR="00FF2109">
        <w:rPr>
          <w:rFonts w:ascii="ＭＳ Ｐゴシック" w:eastAsia="ＭＳ Ｐゴシック" w:hint="eastAsia"/>
          <w:color w:val="auto"/>
          <w:sz w:val="21"/>
          <w:szCs w:val="21"/>
        </w:rPr>
        <w:t>5</w:t>
      </w:r>
      <w:r w:rsidR="00C51333" w:rsidRPr="00232A95">
        <w:rPr>
          <w:rFonts w:ascii="ＭＳ Ｐゴシック" w:eastAsia="ＭＳ Ｐゴシック" w:hint="eastAsia"/>
          <w:color w:val="auto"/>
          <w:sz w:val="21"/>
          <w:szCs w:val="21"/>
        </w:rPr>
        <w:t>年</w:t>
      </w:r>
      <w:r w:rsidR="00232A95">
        <w:rPr>
          <w:rFonts w:ascii="ＭＳ Ｐゴシック" w:eastAsia="ＭＳ Ｐゴシック" w:hint="eastAsia"/>
          <w:color w:val="auto"/>
          <w:sz w:val="21"/>
          <w:szCs w:val="21"/>
        </w:rPr>
        <w:t>8</w:t>
      </w:r>
      <w:r w:rsidR="00C51333" w:rsidRPr="00232A95">
        <w:rPr>
          <w:rFonts w:ascii="ＭＳ Ｐゴシック" w:eastAsia="ＭＳ Ｐゴシック" w:hint="eastAsia"/>
          <w:color w:val="auto"/>
          <w:sz w:val="21"/>
          <w:szCs w:val="21"/>
        </w:rPr>
        <w:t>月</w:t>
      </w:r>
      <w:r w:rsidR="00E52B0B">
        <w:rPr>
          <w:rFonts w:ascii="ＭＳ Ｐゴシック" w:eastAsia="ＭＳ Ｐゴシック" w:hint="eastAsia"/>
          <w:color w:val="auto"/>
          <w:sz w:val="21"/>
          <w:szCs w:val="21"/>
        </w:rPr>
        <w:t>29</w:t>
      </w:r>
      <w:r w:rsidR="00C51333" w:rsidRPr="00232A95">
        <w:rPr>
          <w:rFonts w:ascii="ＭＳ Ｐゴシック" w:eastAsia="ＭＳ Ｐゴシック" w:hint="eastAsia"/>
          <w:color w:val="auto"/>
          <w:sz w:val="21"/>
          <w:szCs w:val="21"/>
        </w:rPr>
        <w:t>日（</w:t>
      </w:r>
      <w:r w:rsidR="00B70348">
        <w:rPr>
          <w:rFonts w:ascii="ＭＳ Ｐゴシック" w:eastAsia="ＭＳ Ｐゴシック" w:hint="eastAsia"/>
          <w:color w:val="auto"/>
          <w:sz w:val="21"/>
          <w:szCs w:val="21"/>
        </w:rPr>
        <w:t>金</w:t>
      </w:r>
      <w:r w:rsidR="00C51333" w:rsidRPr="00232A95">
        <w:rPr>
          <w:rFonts w:ascii="ＭＳ Ｐゴシック" w:eastAsia="ＭＳ Ｐゴシック" w:hint="eastAsia"/>
          <w:color w:val="auto"/>
          <w:sz w:val="21"/>
          <w:szCs w:val="21"/>
        </w:rPr>
        <w:t>）</w:t>
      </w:r>
      <w:r w:rsidR="00C51333" w:rsidRPr="00FD4642">
        <w:rPr>
          <w:rFonts w:ascii="ＭＳ Ｐゴシック" w:eastAsia="ＭＳ Ｐゴシック" w:hint="eastAsia"/>
          <w:sz w:val="21"/>
          <w:szCs w:val="21"/>
        </w:rPr>
        <w:t>必着</w:t>
      </w:r>
      <w:r>
        <w:rPr>
          <w:rFonts w:ascii="ＭＳ Ｐゴシック" w:eastAsia="ＭＳ Ｐゴシック" w:hint="eastAsia"/>
          <w:sz w:val="21"/>
          <w:szCs w:val="21"/>
        </w:rPr>
        <w:t>とする</w:t>
      </w:r>
      <w:r w:rsidR="00C51333" w:rsidRPr="00FD4642">
        <w:rPr>
          <w:rFonts w:ascii="ＭＳ Ｐゴシック" w:eastAsia="ＭＳ Ｐゴシック" w:hint="eastAsia"/>
          <w:sz w:val="21"/>
          <w:szCs w:val="21"/>
        </w:rPr>
        <w:t>。なお、</w:t>
      </w:r>
      <w:r w:rsidR="006A5766" w:rsidRPr="00FD4642">
        <w:rPr>
          <w:rFonts w:ascii="ＭＳ Ｐゴシック" w:eastAsia="ＭＳ Ｐゴシック" w:hint="eastAsia"/>
          <w:sz w:val="21"/>
          <w:szCs w:val="21"/>
        </w:rPr>
        <w:t>提出期限</w:t>
      </w:r>
      <w:r w:rsidR="00C51333" w:rsidRPr="00FD4642">
        <w:rPr>
          <w:rFonts w:ascii="ＭＳ Ｐゴシック" w:eastAsia="ＭＳ Ｐゴシック" w:hint="eastAsia"/>
          <w:sz w:val="21"/>
          <w:szCs w:val="21"/>
        </w:rPr>
        <w:t>を過ぎた場合や提出書類に不備がある場合</w:t>
      </w:r>
      <w:r w:rsidR="001E295C" w:rsidRPr="00FD4642">
        <w:rPr>
          <w:rFonts w:ascii="ＭＳ Ｐゴシック" w:eastAsia="ＭＳ Ｐゴシック" w:hint="eastAsia"/>
          <w:sz w:val="21"/>
          <w:szCs w:val="21"/>
        </w:rPr>
        <w:t>は</w:t>
      </w:r>
      <w:r w:rsidR="00C51333" w:rsidRPr="00FD4642">
        <w:rPr>
          <w:rFonts w:ascii="ＭＳ Ｐゴシック" w:eastAsia="ＭＳ Ｐゴシック" w:hint="eastAsia"/>
          <w:sz w:val="21"/>
          <w:szCs w:val="21"/>
        </w:rPr>
        <w:t>受理しない。また、提出書類は一切返却しない。</w:t>
      </w:r>
    </w:p>
    <w:p w14:paraId="033FEB98" w14:textId="77777777" w:rsidR="00C51333" w:rsidRPr="00FD4642" w:rsidRDefault="00C51333" w:rsidP="006702FC">
      <w:pPr>
        <w:pStyle w:val="Default"/>
        <w:spacing w:before="240" w:line="280" w:lineRule="exact"/>
        <w:rPr>
          <w:rFonts w:ascii="ＭＳ Ｐゴシック" w:eastAsia="ＭＳ Ｐゴシック"/>
          <w:sz w:val="21"/>
          <w:szCs w:val="21"/>
        </w:rPr>
      </w:pPr>
      <w:r w:rsidRPr="00FD4642">
        <w:rPr>
          <w:rFonts w:ascii="ＭＳ Ｐゴシック" w:eastAsia="ＭＳ Ｐゴシック"/>
          <w:sz w:val="21"/>
          <w:szCs w:val="21"/>
        </w:rPr>
        <w:t>10</w:t>
      </w:r>
      <w:r w:rsidRPr="00FD4642">
        <w:rPr>
          <w:rFonts w:ascii="ＭＳ Ｐゴシック" w:eastAsia="ＭＳ Ｐゴシック" w:hint="eastAsia"/>
          <w:sz w:val="21"/>
          <w:szCs w:val="21"/>
        </w:rPr>
        <w:t>．選考方法及び結果の通知</w:t>
      </w:r>
      <w:r w:rsidRPr="00FD4642">
        <w:rPr>
          <w:rFonts w:ascii="ＭＳ Ｐゴシック" w:eastAsia="ＭＳ Ｐゴシック"/>
          <w:sz w:val="21"/>
          <w:szCs w:val="21"/>
        </w:rPr>
        <w:t xml:space="preserve"> </w:t>
      </w:r>
    </w:p>
    <w:p w14:paraId="463DDA38" w14:textId="60E23C5B" w:rsidR="00C51333" w:rsidRPr="0015122B" w:rsidRDefault="001E295C" w:rsidP="006702FC">
      <w:pPr>
        <w:pStyle w:val="Default"/>
        <w:spacing w:line="280" w:lineRule="exact"/>
        <w:ind w:leftChars="129" w:left="284" w:firstLineChars="67" w:firstLine="141"/>
        <w:rPr>
          <w:rFonts w:ascii="ＭＳ Ｐゴシック" w:eastAsia="ＭＳ Ｐゴシック"/>
          <w:color w:val="auto"/>
          <w:sz w:val="21"/>
          <w:szCs w:val="21"/>
        </w:rPr>
      </w:pPr>
      <w:r w:rsidRPr="00FD4642">
        <w:rPr>
          <w:rFonts w:ascii="ＭＳ Ｐゴシック" w:eastAsia="ＭＳ Ｐゴシック" w:hint="eastAsia"/>
          <w:sz w:val="21"/>
          <w:szCs w:val="21"/>
        </w:rPr>
        <w:t>当社</w:t>
      </w:r>
      <w:r w:rsidR="00C51333" w:rsidRPr="00FD4642">
        <w:rPr>
          <w:rFonts w:ascii="ＭＳ Ｐゴシック" w:eastAsia="ＭＳ Ｐゴシック" w:hint="eastAsia"/>
          <w:sz w:val="21"/>
          <w:szCs w:val="21"/>
        </w:rPr>
        <w:t>は、</w:t>
      </w:r>
      <w:r w:rsidR="009F4F37">
        <w:rPr>
          <w:rFonts w:ascii="ＭＳ Ｐゴシック" w:eastAsia="ＭＳ Ｐゴシック" w:hint="eastAsia"/>
          <w:sz w:val="21"/>
          <w:szCs w:val="21"/>
        </w:rPr>
        <w:t>７</w:t>
      </w:r>
      <w:r w:rsidR="00C51333" w:rsidRPr="00FD4642">
        <w:rPr>
          <w:rFonts w:ascii="ＭＳ Ｐゴシック" w:eastAsia="ＭＳ Ｐゴシック" w:hint="eastAsia"/>
          <w:sz w:val="21"/>
          <w:szCs w:val="21"/>
        </w:rPr>
        <w:t>により推薦された者について選考を行い、受給者を決定する。結果</w:t>
      </w:r>
      <w:r w:rsidR="00C51333" w:rsidRPr="00232A95">
        <w:rPr>
          <w:rFonts w:ascii="ＭＳ Ｐゴシック" w:eastAsia="ＭＳ Ｐゴシック" w:hint="eastAsia"/>
          <w:color w:val="auto"/>
          <w:sz w:val="21"/>
          <w:szCs w:val="21"/>
        </w:rPr>
        <w:t>は</w:t>
      </w:r>
      <w:r w:rsidR="007E2336" w:rsidRPr="00232A95">
        <w:rPr>
          <w:rFonts w:ascii="ＭＳ Ｐゴシック" w:eastAsia="ＭＳ Ｐゴシック" w:hint="eastAsia"/>
          <w:color w:val="auto"/>
          <w:sz w:val="21"/>
          <w:szCs w:val="21"/>
        </w:rPr>
        <w:t>20</w:t>
      </w:r>
      <w:r w:rsidR="00D458F0" w:rsidRPr="00232A95">
        <w:rPr>
          <w:rFonts w:ascii="ＭＳ Ｐゴシック" w:eastAsia="ＭＳ Ｐゴシック" w:hint="eastAsia"/>
          <w:color w:val="auto"/>
          <w:sz w:val="21"/>
          <w:szCs w:val="21"/>
        </w:rPr>
        <w:t>2</w:t>
      </w:r>
      <w:r w:rsidR="00C83A64">
        <w:rPr>
          <w:rFonts w:ascii="ＭＳ Ｐゴシック" w:eastAsia="ＭＳ Ｐゴシック" w:hint="eastAsia"/>
          <w:color w:val="auto"/>
          <w:sz w:val="21"/>
          <w:szCs w:val="21"/>
        </w:rPr>
        <w:t>5</w:t>
      </w:r>
      <w:r w:rsidR="00C51333" w:rsidRPr="00232A95">
        <w:rPr>
          <w:rFonts w:ascii="ＭＳ Ｐゴシック" w:eastAsia="ＭＳ Ｐゴシック" w:hint="eastAsia"/>
          <w:color w:val="auto"/>
          <w:sz w:val="21"/>
          <w:szCs w:val="21"/>
        </w:rPr>
        <w:t>年</w:t>
      </w:r>
      <w:r w:rsidR="00232A95" w:rsidRPr="00232A95">
        <w:rPr>
          <w:rFonts w:ascii="ＭＳ Ｐゴシック" w:eastAsia="ＭＳ Ｐゴシック" w:hint="eastAsia"/>
          <w:color w:val="auto"/>
          <w:sz w:val="21"/>
          <w:szCs w:val="21"/>
        </w:rPr>
        <w:t>9</w:t>
      </w:r>
      <w:r w:rsidR="00C51333" w:rsidRPr="00232A95">
        <w:rPr>
          <w:rFonts w:ascii="ＭＳ Ｐゴシック" w:eastAsia="ＭＳ Ｐゴシック" w:hint="eastAsia"/>
          <w:color w:val="auto"/>
          <w:sz w:val="21"/>
          <w:szCs w:val="21"/>
        </w:rPr>
        <w:t>月</w:t>
      </w:r>
      <w:r w:rsidR="00666D1E" w:rsidRPr="00FD4642">
        <w:rPr>
          <w:rFonts w:ascii="ＭＳ Ｐゴシック" w:eastAsia="ＭＳ Ｐゴシック" w:hint="eastAsia"/>
          <w:sz w:val="21"/>
          <w:szCs w:val="21"/>
        </w:rPr>
        <w:t>中</w:t>
      </w:r>
      <w:r w:rsidR="00C51333" w:rsidRPr="00FD4642">
        <w:rPr>
          <w:rFonts w:ascii="ＭＳ Ｐゴシック" w:eastAsia="ＭＳ Ｐゴシック" w:hint="eastAsia"/>
          <w:sz w:val="21"/>
          <w:szCs w:val="21"/>
        </w:rPr>
        <w:t>を目途に大学</w:t>
      </w:r>
      <w:r w:rsidRPr="00FD4642">
        <w:rPr>
          <w:rFonts w:ascii="ＭＳ Ｐゴシック" w:eastAsia="ＭＳ Ｐゴシック" w:hint="eastAsia"/>
          <w:sz w:val="21"/>
          <w:szCs w:val="21"/>
        </w:rPr>
        <w:t>に</w:t>
      </w:r>
      <w:r w:rsidR="00C51333" w:rsidRPr="00FD4642">
        <w:rPr>
          <w:rFonts w:ascii="ＭＳ Ｐゴシック" w:eastAsia="ＭＳ Ｐゴシック" w:hint="eastAsia"/>
          <w:sz w:val="21"/>
          <w:szCs w:val="21"/>
        </w:rPr>
        <w:t>通知</w:t>
      </w:r>
      <w:r w:rsidR="00C51333" w:rsidRPr="0015122B">
        <w:rPr>
          <w:rFonts w:ascii="ＭＳ Ｐゴシック" w:eastAsia="ＭＳ Ｐゴシック" w:hint="eastAsia"/>
          <w:color w:val="auto"/>
          <w:sz w:val="21"/>
          <w:szCs w:val="21"/>
        </w:rPr>
        <w:t>する。</w:t>
      </w:r>
    </w:p>
    <w:p w14:paraId="4DE9726F" w14:textId="77777777" w:rsidR="00C51333" w:rsidRPr="0015122B" w:rsidRDefault="00C51333" w:rsidP="006702FC">
      <w:pPr>
        <w:pStyle w:val="Default"/>
        <w:spacing w:before="240" w:line="280" w:lineRule="exact"/>
        <w:rPr>
          <w:rFonts w:ascii="ＭＳ Ｐゴシック" w:eastAsia="ＭＳ Ｐゴシック"/>
          <w:color w:val="auto"/>
          <w:sz w:val="21"/>
          <w:szCs w:val="21"/>
        </w:rPr>
      </w:pPr>
      <w:r w:rsidRPr="0015122B">
        <w:rPr>
          <w:rFonts w:ascii="ＭＳ Ｐゴシック" w:eastAsia="ＭＳ Ｐゴシック"/>
          <w:color w:val="auto"/>
          <w:sz w:val="21"/>
          <w:szCs w:val="21"/>
        </w:rPr>
        <w:t>11.</w:t>
      </w:r>
      <w:r w:rsidR="00B25CD0" w:rsidRPr="0015122B">
        <w:rPr>
          <w:rFonts w:ascii="ＭＳ Ｐゴシック" w:eastAsia="ＭＳ Ｐゴシック"/>
          <w:color w:val="auto"/>
          <w:sz w:val="21"/>
          <w:szCs w:val="21"/>
        </w:rPr>
        <w:t xml:space="preserve"> </w:t>
      </w:r>
      <w:r w:rsidR="008D7A6F" w:rsidRPr="0015122B">
        <w:rPr>
          <w:rFonts w:ascii="ＭＳ Ｐゴシック" w:eastAsia="ＭＳ Ｐゴシック" w:hint="eastAsia"/>
          <w:color w:val="auto"/>
          <w:sz w:val="21"/>
          <w:szCs w:val="21"/>
        </w:rPr>
        <w:t>支給方法</w:t>
      </w:r>
    </w:p>
    <w:p w14:paraId="0FD7DFDF" w14:textId="77777777" w:rsidR="00C51333" w:rsidRPr="0015122B" w:rsidRDefault="00C51333" w:rsidP="006702FC">
      <w:pPr>
        <w:pStyle w:val="Default"/>
        <w:spacing w:line="280" w:lineRule="exact"/>
        <w:ind w:leftChars="193" w:left="425"/>
        <w:rPr>
          <w:rFonts w:ascii="ＭＳ Ｐゴシック" w:eastAsia="ＭＳ Ｐゴシック"/>
          <w:color w:val="auto"/>
          <w:sz w:val="21"/>
          <w:szCs w:val="21"/>
        </w:rPr>
      </w:pPr>
      <w:r w:rsidRPr="0015122B">
        <w:rPr>
          <w:rFonts w:ascii="ＭＳ Ｐゴシック" w:eastAsia="ＭＳ Ｐゴシック" w:hint="eastAsia"/>
          <w:color w:val="auto"/>
          <w:sz w:val="21"/>
          <w:szCs w:val="21"/>
        </w:rPr>
        <w:t>本奨学金は、別に定める方法により、大学を通じて支給する。</w:t>
      </w:r>
      <w:r w:rsidRPr="0015122B">
        <w:rPr>
          <w:rFonts w:ascii="ＭＳ Ｐゴシック" w:eastAsia="ＭＳ Ｐゴシック"/>
          <w:color w:val="auto"/>
          <w:sz w:val="21"/>
          <w:szCs w:val="21"/>
        </w:rPr>
        <w:t xml:space="preserve"> </w:t>
      </w:r>
    </w:p>
    <w:p w14:paraId="67B435CA" w14:textId="77777777" w:rsidR="00C51333" w:rsidRPr="0015122B" w:rsidRDefault="00C51333" w:rsidP="006702FC">
      <w:pPr>
        <w:pStyle w:val="Default"/>
        <w:spacing w:before="240" w:line="280" w:lineRule="exact"/>
        <w:rPr>
          <w:rFonts w:ascii="ＭＳ Ｐゴシック" w:eastAsia="ＭＳ Ｐゴシック"/>
          <w:color w:val="auto"/>
          <w:sz w:val="21"/>
          <w:szCs w:val="21"/>
        </w:rPr>
      </w:pPr>
      <w:r w:rsidRPr="0015122B">
        <w:rPr>
          <w:rFonts w:ascii="ＭＳ Ｐゴシック" w:eastAsia="ＭＳ Ｐゴシック"/>
          <w:color w:val="auto"/>
          <w:sz w:val="21"/>
          <w:szCs w:val="21"/>
        </w:rPr>
        <w:t>12.</w:t>
      </w:r>
      <w:r w:rsidR="00B25CD0" w:rsidRPr="0015122B">
        <w:rPr>
          <w:rFonts w:ascii="ＭＳ Ｐゴシック" w:eastAsia="ＭＳ Ｐゴシック"/>
          <w:color w:val="auto"/>
          <w:sz w:val="21"/>
          <w:szCs w:val="21"/>
        </w:rPr>
        <w:t xml:space="preserve"> </w:t>
      </w:r>
      <w:r w:rsidRPr="0015122B">
        <w:rPr>
          <w:rFonts w:ascii="ＭＳ Ｐゴシック" w:eastAsia="ＭＳ Ｐゴシック" w:hint="eastAsia"/>
          <w:color w:val="auto"/>
          <w:sz w:val="21"/>
          <w:szCs w:val="21"/>
        </w:rPr>
        <w:t>受給者の義務</w:t>
      </w:r>
      <w:r w:rsidRPr="0015122B">
        <w:rPr>
          <w:rFonts w:ascii="ＭＳ Ｐゴシック" w:eastAsia="ＭＳ Ｐゴシック"/>
          <w:color w:val="auto"/>
          <w:sz w:val="21"/>
          <w:szCs w:val="21"/>
        </w:rPr>
        <w:t xml:space="preserve"> </w:t>
      </w:r>
    </w:p>
    <w:p w14:paraId="0780870A" w14:textId="404BE6E2" w:rsidR="00C51333" w:rsidRPr="0015122B" w:rsidRDefault="00C51333" w:rsidP="001B3C7D">
      <w:pPr>
        <w:pStyle w:val="Default"/>
        <w:spacing w:line="280" w:lineRule="exact"/>
        <w:ind w:leftChars="129" w:left="628" w:hangingChars="164" w:hanging="344"/>
        <w:rPr>
          <w:rFonts w:ascii="ＭＳ Ｐゴシック" w:eastAsia="ＭＳ Ｐゴシック"/>
          <w:color w:val="auto"/>
          <w:sz w:val="21"/>
          <w:szCs w:val="21"/>
        </w:rPr>
      </w:pPr>
      <w:r w:rsidRPr="0015122B">
        <w:rPr>
          <w:rFonts w:ascii="ＭＳ Ｐゴシック" w:eastAsia="ＭＳ Ｐゴシック"/>
          <w:color w:val="auto"/>
          <w:sz w:val="21"/>
          <w:szCs w:val="21"/>
        </w:rPr>
        <w:t xml:space="preserve">(1) </w:t>
      </w:r>
      <w:r w:rsidRPr="0015122B">
        <w:rPr>
          <w:rFonts w:ascii="ＭＳ Ｐゴシック" w:eastAsia="ＭＳ Ｐゴシック" w:hint="eastAsia"/>
          <w:color w:val="auto"/>
          <w:sz w:val="21"/>
          <w:szCs w:val="21"/>
        </w:rPr>
        <w:t>受給者は、</w:t>
      </w:r>
      <w:r w:rsidR="00B25CD0" w:rsidRPr="0015122B">
        <w:rPr>
          <w:rFonts w:ascii="ＭＳ Ｐゴシック" w:eastAsia="ＭＳ Ｐゴシック" w:hint="eastAsia"/>
          <w:color w:val="auto"/>
          <w:sz w:val="21"/>
          <w:szCs w:val="21"/>
        </w:rPr>
        <w:t>本奨学金</w:t>
      </w:r>
      <w:r w:rsidRPr="0015122B">
        <w:rPr>
          <w:rFonts w:ascii="ＭＳ Ｐゴシック" w:eastAsia="ＭＳ Ｐゴシック" w:hint="eastAsia"/>
          <w:color w:val="auto"/>
          <w:sz w:val="21"/>
          <w:szCs w:val="21"/>
        </w:rPr>
        <w:t>支給期間中の学習・研究状況について、学業成績証明書と共に、年度末及び</w:t>
      </w:r>
      <w:r w:rsidR="00B25CD0" w:rsidRPr="0015122B">
        <w:rPr>
          <w:rFonts w:ascii="ＭＳ Ｐゴシック" w:eastAsia="ＭＳ Ｐゴシック" w:hint="eastAsia"/>
          <w:color w:val="auto"/>
          <w:sz w:val="21"/>
          <w:szCs w:val="21"/>
        </w:rPr>
        <w:t>本奨学金</w:t>
      </w:r>
      <w:r w:rsidRPr="0015122B">
        <w:rPr>
          <w:rFonts w:ascii="ＭＳ Ｐゴシック" w:eastAsia="ＭＳ Ｐゴシック" w:hint="eastAsia"/>
          <w:color w:val="auto"/>
          <w:sz w:val="21"/>
          <w:szCs w:val="21"/>
        </w:rPr>
        <w:t>受給終了後、所定の様式により、</w:t>
      </w:r>
      <w:r w:rsidR="00F54183" w:rsidRPr="0015122B">
        <w:rPr>
          <w:rFonts w:ascii="ＭＳ Ｐゴシック" w:eastAsia="ＭＳ Ｐゴシック" w:hint="eastAsia"/>
          <w:color w:val="auto"/>
          <w:sz w:val="21"/>
          <w:szCs w:val="21"/>
        </w:rPr>
        <w:t>大学を通じて</w:t>
      </w:r>
      <w:r w:rsidR="001E295C" w:rsidRPr="0015122B">
        <w:rPr>
          <w:rFonts w:ascii="ＭＳ Ｐゴシック" w:eastAsia="ＭＳ Ｐゴシック" w:hint="eastAsia"/>
          <w:color w:val="auto"/>
          <w:sz w:val="21"/>
          <w:szCs w:val="21"/>
        </w:rPr>
        <w:t>当社</w:t>
      </w:r>
      <w:r w:rsidRPr="0015122B">
        <w:rPr>
          <w:rFonts w:ascii="ＭＳ Ｐゴシック" w:eastAsia="ＭＳ Ｐゴシック" w:hint="eastAsia"/>
          <w:color w:val="auto"/>
          <w:sz w:val="21"/>
          <w:szCs w:val="21"/>
        </w:rPr>
        <w:t>に</w:t>
      </w:r>
      <w:r w:rsidR="00E9639A" w:rsidRPr="0015122B">
        <w:rPr>
          <w:rFonts w:ascii="ＭＳ Ｐゴシック" w:eastAsia="ＭＳ Ｐゴシック" w:hint="eastAsia"/>
          <w:color w:val="auto"/>
          <w:sz w:val="21"/>
          <w:szCs w:val="21"/>
        </w:rPr>
        <w:t>報告</w:t>
      </w:r>
      <w:r w:rsidRPr="0015122B">
        <w:rPr>
          <w:rFonts w:ascii="ＭＳ Ｐゴシック" w:eastAsia="ＭＳ Ｐゴシック" w:hint="eastAsia"/>
          <w:color w:val="auto"/>
          <w:sz w:val="21"/>
          <w:szCs w:val="21"/>
        </w:rPr>
        <w:t>しなければならない。</w:t>
      </w:r>
      <w:r w:rsidRPr="0015122B">
        <w:rPr>
          <w:rFonts w:ascii="ＭＳ Ｐゴシック" w:eastAsia="ＭＳ Ｐゴシック"/>
          <w:color w:val="auto"/>
          <w:sz w:val="21"/>
          <w:szCs w:val="21"/>
        </w:rPr>
        <w:t xml:space="preserve"> </w:t>
      </w:r>
    </w:p>
    <w:p w14:paraId="60CE36C8" w14:textId="3AE54052" w:rsidR="00D70FAC" w:rsidRPr="00AB3E9F" w:rsidRDefault="00D70FAC" w:rsidP="001B3C7D">
      <w:pPr>
        <w:pStyle w:val="Default"/>
        <w:spacing w:line="280" w:lineRule="exact"/>
        <w:ind w:leftChars="129" w:left="628" w:hangingChars="164" w:hanging="344"/>
        <w:rPr>
          <w:rFonts w:ascii="ＭＳ Ｐゴシック" w:eastAsia="ＭＳ Ｐゴシック"/>
          <w:color w:val="auto"/>
          <w:sz w:val="21"/>
          <w:szCs w:val="21"/>
        </w:rPr>
      </w:pPr>
      <w:r w:rsidRPr="00AB3E9F">
        <w:rPr>
          <w:rFonts w:ascii="ＭＳ Ｐゴシック" w:eastAsia="ＭＳ Ｐゴシック"/>
          <w:color w:val="auto"/>
          <w:sz w:val="21"/>
          <w:szCs w:val="21"/>
        </w:rPr>
        <w:t xml:space="preserve">(2) </w:t>
      </w:r>
      <w:r w:rsidRPr="00AB3E9F">
        <w:rPr>
          <w:rFonts w:ascii="ＭＳ Ｐゴシック" w:eastAsia="ＭＳ Ｐゴシック" w:hint="eastAsia"/>
          <w:color w:val="auto"/>
          <w:sz w:val="21"/>
          <w:szCs w:val="21"/>
        </w:rPr>
        <w:t>受給者は、学籍に変更があった場合、</w:t>
      </w:r>
      <w:r w:rsidR="00F54183" w:rsidRPr="0015122B">
        <w:rPr>
          <w:rFonts w:ascii="ＭＳ Ｐゴシック" w:eastAsia="ＭＳ Ｐゴシック" w:hint="eastAsia"/>
          <w:color w:val="auto"/>
          <w:sz w:val="21"/>
          <w:szCs w:val="21"/>
        </w:rPr>
        <w:t>所定の様式により</w:t>
      </w:r>
      <w:r w:rsidRPr="00AB3E9F">
        <w:rPr>
          <w:rFonts w:ascii="ＭＳ Ｐゴシック" w:eastAsia="ＭＳ Ｐゴシック" w:hint="eastAsia"/>
          <w:color w:val="auto"/>
          <w:sz w:val="21"/>
          <w:szCs w:val="21"/>
        </w:rPr>
        <w:t>大学を通じて</w:t>
      </w:r>
      <w:r w:rsidR="0068606A" w:rsidRPr="00AB3E9F">
        <w:rPr>
          <w:rFonts w:ascii="ＭＳ Ｐゴシック" w:eastAsia="ＭＳ Ｐゴシック" w:hint="eastAsia"/>
          <w:color w:val="auto"/>
          <w:sz w:val="21"/>
          <w:szCs w:val="21"/>
        </w:rPr>
        <w:t>当社</w:t>
      </w:r>
      <w:r w:rsidR="0039799B" w:rsidRPr="00AB3E9F">
        <w:rPr>
          <w:rFonts w:ascii="ＭＳ Ｐゴシック" w:eastAsia="ＭＳ Ｐゴシック" w:hint="eastAsia"/>
          <w:color w:val="auto"/>
          <w:sz w:val="21"/>
          <w:szCs w:val="21"/>
        </w:rPr>
        <w:t>へ</w:t>
      </w:r>
      <w:r w:rsidRPr="00AB3E9F">
        <w:rPr>
          <w:rFonts w:ascii="ＭＳ Ｐゴシック" w:eastAsia="ＭＳ Ｐゴシック" w:hint="eastAsia"/>
          <w:color w:val="auto"/>
          <w:sz w:val="21"/>
          <w:szCs w:val="21"/>
        </w:rPr>
        <w:t>遅滞なく届け出なければならない。</w:t>
      </w:r>
    </w:p>
    <w:p w14:paraId="62188FF7" w14:textId="1593621A" w:rsidR="00D70FAC" w:rsidRPr="00AB3E9F" w:rsidRDefault="00D70FAC" w:rsidP="001B3C7D">
      <w:pPr>
        <w:pStyle w:val="Default"/>
        <w:spacing w:line="280" w:lineRule="exact"/>
        <w:ind w:leftChars="129" w:left="628" w:hangingChars="164" w:hanging="344"/>
        <w:rPr>
          <w:rFonts w:ascii="ＭＳ Ｐゴシック" w:eastAsia="ＭＳ Ｐゴシック"/>
          <w:color w:val="auto"/>
          <w:sz w:val="21"/>
          <w:szCs w:val="21"/>
        </w:rPr>
      </w:pPr>
      <w:r w:rsidRPr="00AB3E9F">
        <w:rPr>
          <w:rFonts w:ascii="ＭＳ Ｐゴシック" w:eastAsia="ＭＳ Ｐゴシック"/>
          <w:color w:val="auto"/>
          <w:sz w:val="21"/>
          <w:szCs w:val="21"/>
        </w:rPr>
        <w:t xml:space="preserve">(3) </w:t>
      </w:r>
      <w:r w:rsidRPr="00AB3E9F">
        <w:rPr>
          <w:rFonts w:ascii="ＭＳ Ｐゴシック" w:eastAsia="ＭＳ Ｐゴシック" w:hint="eastAsia"/>
          <w:color w:val="auto"/>
          <w:sz w:val="21"/>
          <w:szCs w:val="21"/>
        </w:rPr>
        <w:t>受給者は、住所・連絡先に変更があった場合、大学在籍中は</w:t>
      </w:r>
      <w:r w:rsidR="00F54183" w:rsidRPr="0015122B">
        <w:rPr>
          <w:rFonts w:ascii="ＭＳ Ｐゴシック" w:eastAsia="ＭＳ Ｐゴシック" w:hint="eastAsia"/>
          <w:color w:val="auto"/>
          <w:sz w:val="21"/>
          <w:szCs w:val="21"/>
        </w:rPr>
        <w:t>所定の様式により</w:t>
      </w:r>
      <w:r w:rsidRPr="00AB3E9F">
        <w:rPr>
          <w:rFonts w:ascii="ＭＳ Ｐゴシック" w:eastAsia="ＭＳ Ｐゴシック" w:hint="eastAsia"/>
          <w:color w:val="auto"/>
          <w:sz w:val="21"/>
          <w:szCs w:val="21"/>
        </w:rPr>
        <w:t>大学を通じて</w:t>
      </w:r>
      <w:r w:rsidR="0068606A" w:rsidRPr="00AB3E9F">
        <w:rPr>
          <w:rFonts w:ascii="ＭＳ Ｐゴシック" w:eastAsia="ＭＳ Ｐゴシック" w:hint="eastAsia"/>
          <w:color w:val="auto"/>
          <w:sz w:val="21"/>
          <w:szCs w:val="21"/>
        </w:rPr>
        <w:t>当社</w:t>
      </w:r>
      <w:r w:rsidRPr="00AB3E9F">
        <w:rPr>
          <w:rFonts w:ascii="ＭＳ Ｐゴシック" w:eastAsia="ＭＳ Ｐゴシック" w:hint="eastAsia"/>
          <w:color w:val="auto"/>
          <w:sz w:val="21"/>
          <w:szCs w:val="21"/>
        </w:rPr>
        <w:t>へ遅滞なく届け出なければならない。</w:t>
      </w:r>
    </w:p>
    <w:p w14:paraId="4BEF75D5" w14:textId="522746DA" w:rsidR="00D70FAC" w:rsidRPr="00AB3E9F" w:rsidRDefault="00D70FAC" w:rsidP="001B3C7D">
      <w:pPr>
        <w:pStyle w:val="Default"/>
        <w:spacing w:line="280" w:lineRule="exact"/>
        <w:ind w:leftChars="129" w:left="628" w:hangingChars="164" w:hanging="344"/>
        <w:rPr>
          <w:rFonts w:ascii="ＭＳ Ｐゴシック" w:eastAsia="ＭＳ Ｐゴシック"/>
          <w:color w:val="auto"/>
          <w:sz w:val="21"/>
          <w:szCs w:val="21"/>
        </w:rPr>
      </w:pPr>
      <w:r w:rsidRPr="00AB3E9F">
        <w:rPr>
          <w:rFonts w:ascii="ＭＳ Ｐゴシック" w:eastAsia="ＭＳ Ｐゴシック"/>
          <w:color w:val="auto"/>
          <w:sz w:val="21"/>
          <w:szCs w:val="21"/>
        </w:rPr>
        <w:t xml:space="preserve">(4) </w:t>
      </w:r>
      <w:r w:rsidRPr="00AB3E9F">
        <w:rPr>
          <w:rFonts w:ascii="ＭＳ Ｐゴシック" w:eastAsia="ＭＳ Ｐゴシック" w:hint="eastAsia"/>
          <w:color w:val="auto"/>
          <w:sz w:val="21"/>
          <w:szCs w:val="21"/>
        </w:rPr>
        <w:t>本奨学金を受給した者は、自身の</w:t>
      </w:r>
      <w:r w:rsidR="00F54183" w:rsidRPr="0015122B">
        <w:rPr>
          <w:rFonts w:ascii="ＭＳ Ｐゴシック" w:eastAsia="ＭＳ Ｐゴシック" w:hint="eastAsia"/>
          <w:color w:val="auto"/>
          <w:sz w:val="21"/>
          <w:szCs w:val="21"/>
        </w:rPr>
        <w:t>進路</w:t>
      </w:r>
      <w:r w:rsidRPr="00AB3E9F">
        <w:rPr>
          <w:rFonts w:ascii="ＭＳ Ｐゴシック" w:eastAsia="ＭＳ Ｐゴシック" w:hint="eastAsia"/>
          <w:color w:val="auto"/>
          <w:sz w:val="21"/>
          <w:szCs w:val="21"/>
        </w:rPr>
        <w:t>について、大学卒業時に</w:t>
      </w:r>
      <w:r w:rsidR="00F54183" w:rsidRPr="0015122B">
        <w:rPr>
          <w:rFonts w:ascii="ＭＳ Ｐゴシック" w:eastAsia="ＭＳ Ｐゴシック" w:hint="eastAsia"/>
          <w:color w:val="auto"/>
          <w:sz w:val="21"/>
          <w:szCs w:val="21"/>
        </w:rPr>
        <w:t>所定の様式により大学を通じて</w:t>
      </w:r>
      <w:r w:rsidR="0068606A" w:rsidRPr="00AB3E9F">
        <w:rPr>
          <w:rFonts w:ascii="ＭＳ Ｐゴシック" w:eastAsia="ＭＳ Ｐゴシック" w:hint="eastAsia"/>
          <w:color w:val="auto"/>
          <w:sz w:val="21"/>
          <w:szCs w:val="21"/>
        </w:rPr>
        <w:t>当社</w:t>
      </w:r>
      <w:r w:rsidRPr="00AB3E9F">
        <w:rPr>
          <w:rFonts w:ascii="ＭＳ Ｐゴシック" w:eastAsia="ＭＳ Ｐゴシック" w:hint="eastAsia"/>
          <w:color w:val="auto"/>
          <w:sz w:val="21"/>
          <w:szCs w:val="21"/>
        </w:rPr>
        <w:t>へ報告しなければならない。</w:t>
      </w:r>
    </w:p>
    <w:p w14:paraId="0AAB71FF" w14:textId="51803FAD" w:rsidR="00C51333" w:rsidRPr="0015122B" w:rsidRDefault="00D70FAC" w:rsidP="001B3C7D">
      <w:pPr>
        <w:pStyle w:val="Default"/>
        <w:spacing w:line="280" w:lineRule="exact"/>
        <w:ind w:leftChars="129" w:left="628" w:hangingChars="164" w:hanging="344"/>
        <w:rPr>
          <w:rFonts w:ascii="ＭＳ Ｐゴシック" w:eastAsia="ＭＳ Ｐゴシック"/>
          <w:color w:val="auto"/>
          <w:sz w:val="21"/>
          <w:szCs w:val="21"/>
        </w:rPr>
      </w:pPr>
      <w:r w:rsidRPr="0015122B">
        <w:rPr>
          <w:rFonts w:ascii="ＭＳ Ｐゴシック" w:eastAsia="ＭＳ Ｐゴシック"/>
          <w:color w:val="auto"/>
          <w:sz w:val="21"/>
          <w:szCs w:val="21"/>
        </w:rPr>
        <w:t>(5)</w:t>
      </w:r>
      <w:r w:rsidR="00C51333" w:rsidRPr="0015122B">
        <w:rPr>
          <w:rFonts w:ascii="ＭＳ Ｐゴシック" w:eastAsia="ＭＳ Ｐゴシック"/>
          <w:color w:val="auto"/>
          <w:sz w:val="21"/>
          <w:szCs w:val="21"/>
        </w:rPr>
        <w:t xml:space="preserve"> </w:t>
      </w:r>
      <w:r w:rsidR="00C51333" w:rsidRPr="0015122B">
        <w:rPr>
          <w:rFonts w:ascii="ＭＳ Ｐゴシック" w:eastAsia="ＭＳ Ｐゴシック" w:hint="eastAsia"/>
          <w:color w:val="auto"/>
          <w:sz w:val="21"/>
          <w:szCs w:val="21"/>
        </w:rPr>
        <w:t>受給者は、</w:t>
      </w:r>
      <w:r w:rsidR="0068606A" w:rsidRPr="0015122B">
        <w:rPr>
          <w:rFonts w:ascii="ＭＳ Ｐゴシック" w:eastAsia="ＭＳ Ｐゴシック" w:hint="eastAsia"/>
          <w:color w:val="auto"/>
          <w:sz w:val="21"/>
          <w:szCs w:val="21"/>
        </w:rPr>
        <w:t>当社</w:t>
      </w:r>
      <w:r w:rsidR="00C51333" w:rsidRPr="0015122B">
        <w:rPr>
          <w:rFonts w:ascii="ＭＳ Ｐゴシック" w:eastAsia="ＭＳ Ｐゴシック" w:hint="eastAsia"/>
          <w:color w:val="auto"/>
          <w:sz w:val="21"/>
          <w:szCs w:val="21"/>
        </w:rPr>
        <w:t>の要請に応じ、アンケート等</w:t>
      </w:r>
      <w:r w:rsidR="00E212E0" w:rsidRPr="0015122B">
        <w:rPr>
          <w:rFonts w:ascii="ＭＳ Ｐゴシック" w:eastAsia="ＭＳ Ｐゴシック" w:hint="eastAsia"/>
          <w:color w:val="auto"/>
          <w:sz w:val="21"/>
          <w:szCs w:val="21"/>
        </w:rPr>
        <w:t>に</w:t>
      </w:r>
      <w:r w:rsidR="00C51333" w:rsidRPr="0015122B">
        <w:rPr>
          <w:rFonts w:ascii="ＭＳ Ｐゴシック" w:eastAsia="ＭＳ Ｐゴシック" w:hint="eastAsia"/>
          <w:color w:val="auto"/>
          <w:sz w:val="21"/>
          <w:szCs w:val="21"/>
        </w:rPr>
        <w:t>回答</w:t>
      </w:r>
      <w:r w:rsidR="00E212E0" w:rsidRPr="0015122B">
        <w:rPr>
          <w:rFonts w:ascii="ＭＳ Ｐゴシック" w:eastAsia="ＭＳ Ｐゴシック" w:hint="eastAsia"/>
          <w:color w:val="auto"/>
          <w:sz w:val="21"/>
          <w:szCs w:val="21"/>
        </w:rPr>
        <w:t>しなければならない。また、採用決定後の</w:t>
      </w:r>
      <w:r w:rsidR="005E7AB2" w:rsidRPr="0015122B">
        <w:rPr>
          <w:rFonts w:ascii="ＭＳ Ｐゴシック" w:eastAsia="ＭＳ Ｐゴシック" w:hint="eastAsia"/>
          <w:color w:val="auto"/>
          <w:sz w:val="21"/>
          <w:szCs w:val="21"/>
        </w:rPr>
        <w:t>当社</w:t>
      </w:r>
      <w:r w:rsidR="00A21CC0" w:rsidRPr="0015122B">
        <w:rPr>
          <w:rFonts w:ascii="ＭＳ Ｐゴシック" w:eastAsia="ＭＳ Ｐゴシック" w:hint="eastAsia"/>
          <w:color w:val="auto"/>
          <w:sz w:val="21"/>
          <w:szCs w:val="21"/>
        </w:rPr>
        <w:t>担当者</w:t>
      </w:r>
      <w:r w:rsidR="00E212E0" w:rsidRPr="0015122B">
        <w:rPr>
          <w:rFonts w:ascii="ＭＳ Ｐゴシック" w:eastAsia="ＭＳ Ｐゴシック" w:hint="eastAsia"/>
          <w:color w:val="auto"/>
          <w:sz w:val="21"/>
          <w:szCs w:val="21"/>
        </w:rPr>
        <w:t>との面談及び受給終了後の</w:t>
      </w:r>
      <w:r w:rsidR="00A21CC0" w:rsidRPr="0015122B">
        <w:rPr>
          <w:rFonts w:ascii="ＭＳ Ｐゴシック" w:eastAsia="ＭＳ Ｐゴシック" w:hint="eastAsia"/>
          <w:color w:val="auto"/>
          <w:sz w:val="21"/>
          <w:szCs w:val="21"/>
        </w:rPr>
        <w:t>当社</w:t>
      </w:r>
      <w:r w:rsidR="00E212E0" w:rsidRPr="0015122B">
        <w:rPr>
          <w:rFonts w:ascii="ＭＳ Ｐゴシック" w:eastAsia="ＭＳ Ｐゴシック" w:hint="eastAsia"/>
          <w:color w:val="auto"/>
          <w:sz w:val="21"/>
          <w:szCs w:val="21"/>
        </w:rPr>
        <w:t>主催の報告会に</w:t>
      </w:r>
      <w:r w:rsidR="00C51333" w:rsidRPr="0015122B">
        <w:rPr>
          <w:rFonts w:ascii="ＭＳ Ｐゴシック" w:eastAsia="ＭＳ Ｐゴシック" w:hint="eastAsia"/>
          <w:color w:val="auto"/>
          <w:sz w:val="21"/>
          <w:szCs w:val="21"/>
        </w:rPr>
        <w:t>参加しなければならない。</w:t>
      </w:r>
      <w:r w:rsidR="00C51333" w:rsidRPr="0015122B">
        <w:rPr>
          <w:rFonts w:ascii="ＭＳ Ｐゴシック" w:eastAsia="ＭＳ Ｐゴシック"/>
          <w:color w:val="auto"/>
          <w:sz w:val="21"/>
          <w:szCs w:val="21"/>
        </w:rPr>
        <w:t xml:space="preserve"> </w:t>
      </w:r>
    </w:p>
    <w:p w14:paraId="6E40EDBE" w14:textId="081A2C21" w:rsidR="00C51333" w:rsidRPr="0015122B" w:rsidRDefault="00C51333" w:rsidP="006702FC">
      <w:pPr>
        <w:pStyle w:val="Default"/>
        <w:spacing w:before="240" w:line="280" w:lineRule="exact"/>
        <w:rPr>
          <w:rFonts w:ascii="ＭＳ Ｐゴシック" w:eastAsia="ＭＳ Ｐゴシック"/>
          <w:color w:val="auto"/>
          <w:sz w:val="21"/>
          <w:szCs w:val="21"/>
        </w:rPr>
      </w:pPr>
      <w:r w:rsidRPr="0015122B">
        <w:rPr>
          <w:rFonts w:ascii="ＭＳ Ｐゴシック" w:eastAsia="ＭＳ Ｐゴシック"/>
          <w:color w:val="auto"/>
          <w:sz w:val="21"/>
          <w:szCs w:val="21"/>
        </w:rPr>
        <w:t>13.</w:t>
      </w:r>
      <w:r w:rsidR="00B25CD0" w:rsidRPr="0015122B">
        <w:rPr>
          <w:rFonts w:ascii="ＭＳ Ｐゴシック" w:eastAsia="ＭＳ Ｐゴシック"/>
          <w:color w:val="auto"/>
          <w:sz w:val="21"/>
          <w:szCs w:val="21"/>
        </w:rPr>
        <w:t xml:space="preserve"> </w:t>
      </w:r>
      <w:r w:rsidRPr="0015122B">
        <w:rPr>
          <w:rFonts w:ascii="ＭＳ Ｐゴシック" w:eastAsia="ＭＳ Ｐゴシック" w:hint="eastAsia"/>
          <w:color w:val="auto"/>
          <w:sz w:val="21"/>
          <w:szCs w:val="21"/>
        </w:rPr>
        <w:t>奨学金給付の</w:t>
      </w:r>
      <w:r w:rsidR="008D7A6F" w:rsidRPr="0015122B">
        <w:rPr>
          <w:rFonts w:ascii="ＭＳ Ｐゴシック" w:eastAsia="ＭＳ Ｐゴシック" w:hint="eastAsia"/>
          <w:color w:val="auto"/>
          <w:sz w:val="21"/>
          <w:szCs w:val="21"/>
        </w:rPr>
        <w:t>休止</w:t>
      </w:r>
      <w:r w:rsidR="001B64EE" w:rsidRPr="0015122B">
        <w:rPr>
          <w:rFonts w:ascii="ＭＳ Ｐゴシック" w:eastAsia="ＭＳ Ｐゴシック" w:hint="eastAsia"/>
          <w:color w:val="auto"/>
          <w:sz w:val="21"/>
          <w:szCs w:val="21"/>
        </w:rPr>
        <w:t>又は</w:t>
      </w:r>
      <w:r w:rsidRPr="0015122B">
        <w:rPr>
          <w:rFonts w:ascii="ＭＳ Ｐゴシック" w:eastAsia="ＭＳ Ｐゴシック" w:hint="eastAsia"/>
          <w:color w:val="auto"/>
          <w:sz w:val="21"/>
          <w:szCs w:val="21"/>
        </w:rPr>
        <w:t>終了</w:t>
      </w:r>
      <w:r w:rsidR="00F54183" w:rsidRPr="0015122B">
        <w:rPr>
          <w:rFonts w:ascii="ＭＳ Ｐゴシック" w:eastAsia="ＭＳ Ｐゴシック" w:hint="eastAsia"/>
          <w:color w:val="auto"/>
          <w:sz w:val="21"/>
          <w:szCs w:val="21"/>
        </w:rPr>
        <w:t>および決定取り消し</w:t>
      </w:r>
    </w:p>
    <w:p w14:paraId="4BED955F" w14:textId="2F1DC758" w:rsidR="00C51333" w:rsidRPr="0015122B" w:rsidRDefault="00C51333" w:rsidP="006702FC">
      <w:pPr>
        <w:pStyle w:val="Default"/>
        <w:spacing w:line="280" w:lineRule="exact"/>
        <w:ind w:leftChars="129" w:left="284"/>
        <w:rPr>
          <w:rFonts w:ascii="ＭＳ Ｐゴシック" w:eastAsia="ＭＳ Ｐゴシック"/>
          <w:color w:val="auto"/>
          <w:sz w:val="21"/>
          <w:szCs w:val="21"/>
        </w:rPr>
      </w:pPr>
      <w:r w:rsidRPr="0015122B">
        <w:rPr>
          <w:rFonts w:ascii="ＭＳ Ｐゴシック" w:eastAsia="ＭＳ Ｐゴシック"/>
          <w:color w:val="auto"/>
          <w:sz w:val="21"/>
          <w:szCs w:val="21"/>
        </w:rPr>
        <w:t xml:space="preserve">(1) </w:t>
      </w:r>
      <w:r w:rsidRPr="0015122B">
        <w:rPr>
          <w:rFonts w:ascii="ＭＳ Ｐゴシック" w:eastAsia="ＭＳ Ｐゴシック" w:hint="eastAsia"/>
          <w:color w:val="auto"/>
          <w:sz w:val="21"/>
          <w:szCs w:val="21"/>
        </w:rPr>
        <w:t>受給者が留学先大学を長期欠席した場合は、</w:t>
      </w:r>
      <w:r w:rsidR="00B25CD0" w:rsidRPr="0015122B">
        <w:rPr>
          <w:rFonts w:ascii="ＭＳ Ｐゴシック" w:eastAsia="ＭＳ Ｐゴシック" w:hint="eastAsia"/>
          <w:color w:val="auto"/>
          <w:sz w:val="21"/>
          <w:szCs w:val="21"/>
        </w:rPr>
        <w:t>本</w:t>
      </w:r>
      <w:r w:rsidRPr="0015122B">
        <w:rPr>
          <w:rFonts w:ascii="ＭＳ Ｐゴシック" w:eastAsia="ＭＳ Ｐゴシック" w:hint="eastAsia"/>
          <w:color w:val="auto"/>
          <w:sz w:val="21"/>
          <w:szCs w:val="21"/>
        </w:rPr>
        <w:t>奨学金を</w:t>
      </w:r>
      <w:r w:rsidR="00F54183" w:rsidRPr="0015122B">
        <w:rPr>
          <w:rFonts w:ascii="ＭＳ Ｐゴシック" w:eastAsia="ＭＳ Ｐゴシック" w:hint="eastAsia"/>
          <w:color w:val="auto"/>
          <w:sz w:val="21"/>
          <w:szCs w:val="21"/>
        </w:rPr>
        <w:t>休止する。</w:t>
      </w:r>
    </w:p>
    <w:p w14:paraId="74884762" w14:textId="44054E9E" w:rsidR="00C51333" w:rsidRPr="0015122B" w:rsidRDefault="00C51333" w:rsidP="006702FC">
      <w:pPr>
        <w:pStyle w:val="Default"/>
        <w:spacing w:line="280" w:lineRule="exact"/>
        <w:ind w:leftChars="129" w:left="284"/>
        <w:rPr>
          <w:rFonts w:ascii="ＭＳ Ｐゴシック" w:eastAsia="ＭＳ Ｐゴシック"/>
          <w:color w:val="auto"/>
          <w:sz w:val="21"/>
          <w:szCs w:val="21"/>
        </w:rPr>
      </w:pPr>
      <w:r w:rsidRPr="0015122B">
        <w:rPr>
          <w:rFonts w:ascii="ＭＳ Ｐゴシック" w:eastAsia="ＭＳ Ｐゴシック"/>
          <w:color w:val="auto"/>
          <w:sz w:val="21"/>
          <w:szCs w:val="21"/>
        </w:rPr>
        <w:t xml:space="preserve">(2) </w:t>
      </w:r>
      <w:r w:rsidRPr="0015122B">
        <w:rPr>
          <w:rFonts w:ascii="ＭＳ Ｐゴシック" w:eastAsia="ＭＳ Ｐゴシック" w:hint="eastAsia"/>
          <w:color w:val="auto"/>
          <w:sz w:val="21"/>
          <w:szCs w:val="21"/>
        </w:rPr>
        <w:t>受給者が、次の①から④のいずれかに該当した場合には、本奨学金の支給を</w:t>
      </w:r>
      <w:r w:rsidR="00F54183" w:rsidRPr="0015122B">
        <w:rPr>
          <w:rFonts w:ascii="ＭＳ Ｐゴシック" w:eastAsia="ＭＳ Ｐゴシック" w:hint="eastAsia"/>
          <w:color w:val="auto"/>
          <w:sz w:val="21"/>
          <w:szCs w:val="21"/>
        </w:rPr>
        <w:t>終了する。</w:t>
      </w:r>
    </w:p>
    <w:p w14:paraId="2B276DB1" w14:textId="7F8D2E3B" w:rsidR="00C51333" w:rsidRPr="0015122B" w:rsidRDefault="00C51333">
      <w:pPr>
        <w:pStyle w:val="Default"/>
        <w:spacing w:line="280" w:lineRule="exact"/>
        <w:ind w:leftChars="322" w:left="708"/>
        <w:rPr>
          <w:rFonts w:ascii="ＭＳ Ｐゴシック" w:eastAsia="ＭＳ Ｐゴシック"/>
          <w:color w:val="auto"/>
          <w:sz w:val="21"/>
          <w:szCs w:val="21"/>
        </w:rPr>
      </w:pPr>
      <w:r w:rsidRPr="0015122B">
        <w:rPr>
          <w:rFonts w:ascii="ＭＳ Ｐゴシック" w:eastAsia="ＭＳ Ｐゴシック" w:hint="eastAsia"/>
          <w:color w:val="auto"/>
          <w:sz w:val="21"/>
          <w:szCs w:val="21"/>
        </w:rPr>
        <w:t>①</w:t>
      </w:r>
      <w:r w:rsidRPr="0015122B">
        <w:rPr>
          <w:rFonts w:ascii="ＭＳ Ｐゴシック" w:eastAsia="ＭＳ Ｐゴシック"/>
          <w:color w:val="auto"/>
          <w:sz w:val="21"/>
          <w:szCs w:val="21"/>
        </w:rPr>
        <w:t xml:space="preserve"> </w:t>
      </w:r>
      <w:r w:rsidR="004D0957" w:rsidRPr="0015122B">
        <w:rPr>
          <w:rFonts w:ascii="ＭＳ Ｐゴシック" w:eastAsia="ＭＳ Ｐゴシック" w:hint="eastAsia"/>
          <w:color w:val="auto"/>
          <w:sz w:val="21"/>
          <w:szCs w:val="21"/>
        </w:rPr>
        <w:t>大学を卒業、退学、除籍、停学、休学または留年</w:t>
      </w:r>
      <w:r w:rsidR="004D0957" w:rsidRPr="0015122B">
        <w:rPr>
          <w:rFonts w:ascii="ＭＳ Ｐゴシック" w:eastAsia="ＭＳ Ｐゴシック"/>
          <w:color w:val="auto"/>
          <w:sz w:val="21"/>
          <w:szCs w:val="21"/>
        </w:rPr>
        <w:t>(相当すると認められる場合も含む)</w:t>
      </w:r>
      <w:r w:rsidRPr="0015122B">
        <w:rPr>
          <w:rFonts w:ascii="ＭＳ Ｐゴシック" w:eastAsia="ＭＳ Ｐゴシック" w:hint="eastAsia"/>
          <w:color w:val="auto"/>
          <w:sz w:val="21"/>
          <w:szCs w:val="21"/>
        </w:rPr>
        <w:t>した場合</w:t>
      </w:r>
      <w:r w:rsidR="008D7A6F" w:rsidRPr="0015122B">
        <w:rPr>
          <w:rFonts w:ascii="ＭＳ Ｐゴシック" w:eastAsia="ＭＳ Ｐゴシック" w:hint="eastAsia"/>
          <w:color w:val="auto"/>
          <w:sz w:val="21"/>
          <w:szCs w:val="21"/>
        </w:rPr>
        <w:t>。</w:t>
      </w:r>
    </w:p>
    <w:p w14:paraId="22A7F924" w14:textId="77777777" w:rsidR="00C51333" w:rsidRPr="0015122B" w:rsidRDefault="00C51333" w:rsidP="006702FC">
      <w:pPr>
        <w:pStyle w:val="Default"/>
        <w:spacing w:line="280" w:lineRule="exact"/>
        <w:ind w:leftChars="322" w:left="708"/>
        <w:rPr>
          <w:rFonts w:ascii="ＭＳ Ｐゴシック" w:eastAsia="ＭＳ Ｐゴシック"/>
          <w:color w:val="auto"/>
          <w:sz w:val="21"/>
          <w:szCs w:val="21"/>
        </w:rPr>
      </w:pPr>
      <w:r w:rsidRPr="0015122B">
        <w:rPr>
          <w:rFonts w:ascii="ＭＳ Ｐゴシック" w:eastAsia="ＭＳ Ｐゴシック" w:hint="eastAsia"/>
          <w:color w:val="auto"/>
          <w:sz w:val="21"/>
          <w:szCs w:val="21"/>
        </w:rPr>
        <w:t>②</w:t>
      </w:r>
      <w:r w:rsidRPr="0015122B">
        <w:rPr>
          <w:rFonts w:ascii="ＭＳ Ｐゴシック" w:eastAsia="ＭＳ Ｐゴシック"/>
          <w:color w:val="auto"/>
          <w:sz w:val="21"/>
          <w:szCs w:val="21"/>
        </w:rPr>
        <w:t xml:space="preserve"> </w:t>
      </w:r>
      <w:r w:rsidRPr="0015122B">
        <w:rPr>
          <w:rFonts w:ascii="ＭＳ Ｐゴシック" w:eastAsia="ＭＳ Ｐゴシック" w:hint="eastAsia"/>
          <w:color w:val="auto"/>
          <w:sz w:val="21"/>
          <w:szCs w:val="21"/>
        </w:rPr>
        <w:t>本奨学金受給者の義務を怠った場合</w:t>
      </w:r>
      <w:r w:rsidR="008D7A6F" w:rsidRPr="0015122B">
        <w:rPr>
          <w:rFonts w:ascii="ＭＳ Ｐゴシック" w:eastAsia="ＭＳ Ｐゴシック" w:hint="eastAsia"/>
          <w:color w:val="auto"/>
          <w:sz w:val="21"/>
          <w:szCs w:val="21"/>
        </w:rPr>
        <w:t>。</w:t>
      </w:r>
    </w:p>
    <w:p w14:paraId="210DABC1" w14:textId="77777777" w:rsidR="00C51333" w:rsidRPr="0015122B" w:rsidRDefault="00C51333" w:rsidP="006702FC">
      <w:pPr>
        <w:pStyle w:val="Default"/>
        <w:spacing w:line="280" w:lineRule="exact"/>
        <w:ind w:leftChars="322" w:left="708"/>
        <w:rPr>
          <w:rFonts w:ascii="ＭＳ Ｐゴシック" w:eastAsia="ＭＳ Ｐゴシック"/>
          <w:color w:val="auto"/>
          <w:sz w:val="21"/>
          <w:szCs w:val="21"/>
        </w:rPr>
      </w:pPr>
      <w:r w:rsidRPr="0015122B">
        <w:rPr>
          <w:rFonts w:ascii="ＭＳ Ｐゴシック" w:eastAsia="ＭＳ Ｐゴシック" w:hint="eastAsia"/>
          <w:color w:val="auto"/>
          <w:sz w:val="21"/>
          <w:szCs w:val="21"/>
        </w:rPr>
        <w:t>③</w:t>
      </w:r>
      <w:r w:rsidRPr="0015122B">
        <w:rPr>
          <w:rFonts w:ascii="ＭＳ Ｐゴシック" w:eastAsia="ＭＳ Ｐゴシック"/>
          <w:color w:val="auto"/>
          <w:sz w:val="21"/>
          <w:szCs w:val="21"/>
        </w:rPr>
        <w:t xml:space="preserve"> </w:t>
      </w:r>
      <w:r w:rsidRPr="0015122B">
        <w:rPr>
          <w:rFonts w:ascii="ＭＳ Ｐゴシック" w:eastAsia="ＭＳ Ｐゴシック" w:hint="eastAsia"/>
          <w:color w:val="auto"/>
          <w:sz w:val="21"/>
          <w:szCs w:val="21"/>
        </w:rPr>
        <w:t>この要項の定める事項に該当しなくなった場合</w:t>
      </w:r>
      <w:r w:rsidR="008D7A6F" w:rsidRPr="0015122B">
        <w:rPr>
          <w:rFonts w:ascii="ＭＳ Ｐゴシック" w:eastAsia="ＭＳ Ｐゴシック" w:hint="eastAsia"/>
          <w:color w:val="auto"/>
          <w:sz w:val="21"/>
          <w:szCs w:val="21"/>
        </w:rPr>
        <w:t>。</w:t>
      </w:r>
    </w:p>
    <w:p w14:paraId="2482BE24" w14:textId="77777777" w:rsidR="00C51333" w:rsidRPr="0015122B" w:rsidRDefault="00C51333" w:rsidP="006702FC">
      <w:pPr>
        <w:pStyle w:val="Default"/>
        <w:spacing w:line="280" w:lineRule="exact"/>
        <w:ind w:leftChars="322" w:left="708"/>
        <w:rPr>
          <w:rFonts w:ascii="ＭＳ Ｐゴシック" w:eastAsia="ＭＳ Ｐゴシック"/>
          <w:color w:val="auto"/>
          <w:sz w:val="21"/>
          <w:szCs w:val="21"/>
        </w:rPr>
      </w:pPr>
      <w:r w:rsidRPr="0015122B">
        <w:rPr>
          <w:rFonts w:ascii="ＭＳ Ｐゴシック" w:eastAsia="ＭＳ Ｐゴシック" w:hint="eastAsia"/>
          <w:color w:val="auto"/>
          <w:sz w:val="21"/>
          <w:szCs w:val="21"/>
        </w:rPr>
        <w:t>④</w:t>
      </w:r>
      <w:r w:rsidRPr="0015122B">
        <w:rPr>
          <w:rFonts w:ascii="ＭＳ Ｐゴシック" w:eastAsia="ＭＳ Ｐゴシック"/>
          <w:color w:val="auto"/>
          <w:sz w:val="21"/>
          <w:szCs w:val="21"/>
        </w:rPr>
        <w:t xml:space="preserve"> </w:t>
      </w:r>
      <w:r w:rsidRPr="0015122B">
        <w:rPr>
          <w:rFonts w:ascii="ＭＳ Ｐゴシック" w:eastAsia="ＭＳ Ｐゴシック" w:hint="eastAsia"/>
          <w:color w:val="auto"/>
          <w:sz w:val="21"/>
          <w:szCs w:val="21"/>
        </w:rPr>
        <w:t>その他受給者として相応しくないと判断された場合</w:t>
      </w:r>
      <w:r w:rsidR="008D7A6F" w:rsidRPr="0015122B">
        <w:rPr>
          <w:rFonts w:ascii="ＭＳ Ｐゴシック" w:eastAsia="ＭＳ Ｐゴシック" w:hint="eastAsia"/>
          <w:color w:val="auto"/>
          <w:sz w:val="21"/>
          <w:szCs w:val="21"/>
        </w:rPr>
        <w:t>。</w:t>
      </w:r>
    </w:p>
    <w:p w14:paraId="280B5087" w14:textId="5DCC67C1" w:rsidR="007D7D0B" w:rsidRPr="0015122B" w:rsidRDefault="00C51333" w:rsidP="00537C30">
      <w:pPr>
        <w:pStyle w:val="Default"/>
        <w:spacing w:line="280" w:lineRule="exact"/>
        <w:ind w:leftChars="129" w:left="284"/>
        <w:rPr>
          <w:rFonts w:ascii="ＭＳ Ｐゴシック" w:eastAsia="ＭＳ Ｐゴシック"/>
          <w:color w:val="auto"/>
          <w:sz w:val="21"/>
          <w:szCs w:val="21"/>
        </w:rPr>
      </w:pPr>
      <w:r w:rsidRPr="0015122B">
        <w:rPr>
          <w:rFonts w:ascii="ＭＳ Ｐゴシック" w:eastAsia="ＭＳ Ｐゴシック"/>
          <w:color w:val="auto"/>
          <w:sz w:val="21"/>
          <w:szCs w:val="21"/>
        </w:rPr>
        <w:t xml:space="preserve">(3) </w:t>
      </w:r>
      <w:r w:rsidRPr="0015122B">
        <w:rPr>
          <w:rFonts w:ascii="ＭＳ Ｐゴシック" w:eastAsia="ＭＳ Ｐゴシック" w:hint="eastAsia"/>
          <w:color w:val="auto"/>
          <w:sz w:val="21"/>
          <w:szCs w:val="21"/>
        </w:rPr>
        <w:t>応募・推薦書類の記載事項に虚偽のある場合は、</w:t>
      </w:r>
      <w:r w:rsidR="00F54183" w:rsidRPr="0015122B">
        <w:rPr>
          <w:rFonts w:ascii="ＭＳ Ｐゴシック" w:eastAsia="ＭＳ Ｐゴシック" w:hint="eastAsia"/>
          <w:color w:val="auto"/>
          <w:sz w:val="21"/>
          <w:szCs w:val="21"/>
        </w:rPr>
        <w:t>本奨学金の支給</w:t>
      </w:r>
      <w:r w:rsidRPr="0015122B">
        <w:rPr>
          <w:rFonts w:ascii="ＭＳ Ｐゴシック" w:eastAsia="ＭＳ Ｐゴシック" w:hint="eastAsia"/>
          <w:color w:val="auto"/>
          <w:sz w:val="21"/>
          <w:szCs w:val="21"/>
        </w:rPr>
        <w:t>決定を取り消す。</w:t>
      </w:r>
      <w:r w:rsidRPr="0015122B">
        <w:rPr>
          <w:rFonts w:ascii="ＭＳ Ｐゴシック" w:eastAsia="ＭＳ Ｐゴシック"/>
          <w:color w:val="auto"/>
          <w:sz w:val="21"/>
          <w:szCs w:val="21"/>
        </w:rPr>
        <w:t xml:space="preserve"> </w:t>
      </w:r>
    </w:p>
    <w:p w14:paraId="5D99B95C" w14:textId="77777777" w:rsidR="00C51333" w:rsidRPr="0015122B" w:rsidRDefault="00C51333" w:rsidP="006702FC">
      <w:pPr>
        <w:pStyle w:val="Default"/>
        <w:spacing w:before="240" w:line="280" w:lineRule="exact"/>
        <w:rPr>
          <w:rFonts w:ascii="ＭＳ Ｐゴシック" w:eastAsia="ＭＳ Ｐゴシック"/>
          <w:sz w:val="21"/>
          <w:szCs w:val="21"/>
        </w:rPr>
      </w:pPr>
      <w:r w:rsidRPr="0015122B">
        <w:rPr>
          <w:rFonts w:ascii="ＭＳ Ｐゴシック" w:eastAsia="ＭＳ Ｐゴシック"/>
          <w:sz w:val="21"/>
          <w:szCs w:val="21"/>
        </w:rPr>
        <w:t>14.</w:t>
      </w:r>
      <w:r w:rsidR="00B25CD0" w:rsidRPr="0015122B">
        <w:rPr>
          <w:rFonts w:ascii="ＭＳ Ｐゴシック" w:eastAsia="ＭＳ Ｐゴシック"/>
          <w:sz w:val="21"/>
          <w:szCs w:val="21"/>
        </w:rPr>
        <w:t xml:space="preserve"> </w:t>
      </w:r>
      <w:r w:rsidRPr="0015122B">
        <w:rPr>
          <w:rFonts w:ascii="ＭＳ Ｐゴシック" w:eastAsia="ＭＳ Ｐゴシック" w:hint="eastAsia"/>
          <w:sz w:val="21"/>
          <w:szCs w:val="21"/>
        </w:rPr>
        <w:t>その他（注意事項等）</w:t>
      </w:r>
      <w:r w:rsidRPr="0015122B">
        <w:rPr>
          <w:rFonts w:ascii="ＭＳ Ｐゴシック" w:eastAsia="ＭＳ Ｐゴシック"/>
          <w:sz w:val="21"/>
          <w:szCs w:val="21"/>
        </w:rPr>
        <w:t xml:space="preserve"> </w:t>
      </w:r>
    </w:p>
    <w:p w14:paraId="6D68D410" w14:textId="3C7B184D" w:rsidR="00C51333" w:rsidRPr="0015122B" w:rsidRDefault="00B77840" w:rsidP="0015122B">
      <w:pPr>
        <w:pStyle w:val="Default"/>
        <w:spacing w:line="280" w:lineRule="exact"/>
        <w:ind w:leftChars="129" w:left="565" w:hangingChars="134" w:hanging="281"/>
        <w:rPr>
          <w:rFonts w:ascii="ＭＳ Ｐゴシック" w:eastAsia="ＭＳ Ｐゴシック"/>
          <w:color w:val="auto"/>
          <w:sz w:val="21"/>
          <w:szCs w:val="21"/>
        </w:rPr>
      </w:pPr>
      <w:r w:rsidRPr="0015122B">
        <w:rPr>
          <w:rFonts w:ascii="ＭＳ Ｐゴシック" w:eastAsia="ＭＳ Ｐゴシック"/>
          <w:color w:val="auto"/>
          <w:sz w:val="21"/>
          <w:szCs w:val="21"/>
        </w:rPr>
        <w:t xml:space="preserve">(1) </w:t>
      </w:r>
      <w:r w:rsidR="00C51333" w:rsidRPr="0015122B">
        <w:rPr>
          <w:rFonts w:ascii="ＭＳ Ｐゴシック" w:eastAsia="ＭＳ Ｐゴシック" w:hint="eastAsia"/>
          <w:color w:val="auto"/>
          <w:sz w:val="21"/>
          <w:szCs w:val="21"/>
        </w:rPr>
        <w:t>受給者は、原則として</w:t>
      </w:r>
      <w:r w:rsidR="008D7A6F" w:rsidRPr="0015122B">
        <w:rPr>
          <w:rFonts w:ascii="ＭＳ Ｐゴシック" w:eastAsia="ＭＳ Ｐゴシック" w:hint="eastAsia"/>
          <w:color w:val="auto"/>
          <w:sz w:val="21"/>
          <w:szCs w:val="21"/>
        </w:rPr>
        <w:t>、</w:t>
      </w:r>
      <w:r w:rsidR="00186CCE" w:rsidRPr="0015122B">
        <w:rPr>
          <w:rFonts w:ascii="ＭＳ Ｐゴシック" w:eastAsia="ＭＳ Ｐゴシック" w:hint="eastAsia"/>
          <w:color w:val="auto"/>
          <w:sz w:val="21"/>
          <w:szCs w:val="21"/>
        </w:rPr>
        <w:t>本</w:t>
      </w:r>
      <w:r w:rsidR="00C51333" w:rsidRPr="0015122B">
        <w:rPr>
          <w:rFonts w:ascii="ＭＳ Ｐゴシック" w:eastAsia="ＭＳ Ｐゴシック" w:hint="eastAsia"/>
          <w:color w:val="auto"/>
          <w:sz w:val="21"/>
          <w:szCs w:val="21"/>
        </w:rPr>
        <w:t>奨学金の返還義務を</w:t>
      </w:r>
      <w:r w:rsidR="00186CCE" w:rsidRPr="0015122B">
        <w:rPr>
          <w:rFonts w:ascii="ＭＳ Ｐゴシック" w:eastAsia="ＭＳ Ｐゴシック" w:hint="eastAsia"/>
          <w:color w:val="auto"/>
          <w:sz w:val="21"/>
          <w:szCs w:val="21"/>
        </w:rPr>
        <w:t>負わない</w:t>
      </w:r>
      <w:r w:rsidR="00C51333" w:rsidRPr="0015122B">
        <w:rPr>
          <w:rFonts w:ascii="ＭＳ Ｐゴシック" w:eastAsia="ＭＳ Ｐゴシック" w:hint="eastAsia"/>
          <w:color w:val="auto"/>
          <w:sz w:val="21"/>
          <w:szCs w:val="21"/>
        </w:rPr>
        <w:t>。</w:t>
      </w:r>
      <w:r w:rsidR="00F54183" w:rsidRPr="0015122B">
        <w:rPr>
          <w:rFonts w:ascii="ＭＳ Ｐゴシック" w:eastAsia="ＭＳ Ｐゴシック" w:hint="eastAsia"/>
          <w:color w:val="auto"/>
          <w:sz w:val="21"/>
          <w:szCs w:val="21"/>
        </w:rPr>
        <w:t>ただし、</w:t>
      </w:r>
      <w:r w:rsidR="00F54183" w:rsidRPr="0015122B">
        <w:rPr>
          <w:rFonts w:ascii="ＭＳ Ｐゴシック" w:eastAsia="ＭＳ Ｐゴシック"/>
          <w:color w:val="auto"/>
          <w:sz w:val="21"/>
          <w:szCs w:val="21"/>
        </w:rPr>
        <w:t>13.</w:t>
      </w:r>
      <w:r w:rsidR="00F54183" w:rsidRPr="0015122B">
        <w:rPr>
          <w:rFonts w:ascii="ＭＳ Ｐゴシック" w:eastAsia="ＭＳ Ｐゴシック" w:hint="eastAsia"/>
          <w:color w:val="auto"/>
          <w:sz w:val="21"/>
          <w:szCs w:val="21"/>
        </w:rPr>
        <w:t>に挙げる事項に該当する場合、すでに支給している奨学金の返還を求める場合がある。</w:t>
      </w:r>
      <w:r w:rsidR="00C51333" w:rsidRPr="0015122B">
        <w:rPr>
          <w:rFonts w:ascii="ＭＳ Ｐゴシック" w:eastAsia="ＭＳ Ｐゴシック" w:hint="eastAsia"/>
          <w:color w:val="auto"/>
          <w:sz w:val="21"/>
          <w:szCs w:val="21"/>
        </w:rPr>
        <w:t>また、</w:t>
      </w:r>
      <w:r w:rsidR="00A24D4C">
        <w:rPr>
          <w:rFonts w:ascii="ＭＳ Ｐゴシック" w:eastAsia="ＭＳ Ｐゴシック" w:hint="eastAsia"/>
          <w:color w:val="auto"/>
          <w:sz w:val="21"/>
          <w:szCs w:val="21"/>
        </w:rPr>
        <w:t>受給者は、</w:t>
      </w:r>
      <w:r w:rsidR="00A21CC0" w:rsidRPr="0015122B">
        <w:rPr>
          <w:rFonts w:ascii="ＭＳ Ｐゴシック" w:eastAsia="ＭＳ Ｐゴシック" w:hint="eastAsia"/>
          <w:color w:val="auto"/>
          <w:sz w:val="21"/>
          <w:szCs w:val="21"/>
        </w:rPr>
        <w:t>当社</w:t>
      </w:r>
      <w:r w:rsidR="00C51333" w:rsidRPr="0015122B">
        <w:rPr>
          <w:rFonts w:ascii="ＭＳ Ｐゴシック" w:eastAsia="ＭＳ Ｐゴシック" w:hint="eastAsia"/>
          <w:color w:val="auto"/>
          <w:sz w:val="21"/>
          <w:szCs w:val="21"/>
        </w:rPr>
        <w:t>への入社その他の付帯義務を負うものではない。</w:t>
      </w:r>
      <w:r w:rsidR="00C51333" w:rsidRPr="0015122B">
        <w:rPr>
          <w:rFonts w:ascii="ＭＳ Ｐゴシック" w:eastAsia="ＭＳ Ｐゴシック"/>
          <w:color w:val="auto"/>
          <w:sz w:val="21"/>
          <w:szCs w:val="21"/>
        </w:rPr>
        <w:t xml:space="preserve"> </w:t>
      </w:r>
    </w:p>
    <w:p w14:paraId="1DF0BDA6" w14:textId="30340313" w:rsidR="00B77840" w:rsidRPr="0015122B" w:rsidRDefault="00B77840" w:rsidP="0015122B">
      <w:pPr>
        <w:spacing w:line="260" w:lineRule="exact"/>
        <w:ind w:leftChars="129" w:left="563" w:hangingChars="133" w:hanging="279"/>
        <w:textAlignment w:val="baseline"/>
        <w:rPr>
          <w:rFonts w:cs="Times New Roman"/>
          <w:kern w:val="0"/>
          <w:sz w:val="21"/>
          <w:szCs w:val="21"/>
        </w:rPr>
      </w:pPr>
      <w:r w:rsidRPr="0015122B">
        <w:rPr>
          <w:rFonts w:cs="ＭＳ Ｐ明朝"/>
          <w:bCs/>
          <w:kern w:val="0"/>
          <w:sz w:val="21"/>
          <w:szCs w:val="21"/>
        </w:rPr>
        <w:t>(2)</w:t>
      </w:r>
      <w:r w:rsidRPr="0015122B">
        <w:rPr>
          <w:rFonts w:cs="ＭＳ Ｐ明朝" w:hint="eastAsia"/>
          <w:bCs/>
          <w:kern w:val="0"/>
          <w:sz w:val="21"/>
          <w:szCs w:val="21"/>
        </w:rPr>
        <w:t xml:space="preserve">　</w:t>
      </w:r>
      <w:r w:rsidR="004D0957">
        <w:rPr>
          <w:rFonts w:cs="Times New Roman" w:hint="eastAsia"/>
          <w:kern w:val="0"/>
          <w:sz w:val="21"/>
          <w:szCs w:val="21"/>
        </w:rPr>
        <w:t>奨学生</w:t>
      </w:r>
      <w:r w:rsidRPr="0015122B">
        <w:rPr>
          <w:rFonts w:cs="Times New Roman" w:hint="eastAsia"/>
          <w:kern w:val="0"/>
          <w:sz w:val="21"/>
          <w:szCs w:val="21"/>
        </w:rPr>
        <w:t>として採用された場合は、本奨学金を辞退し</w:t>
      </w:r>
      <w:r w:rsidR="00C3454E">
        <w:rPr>
          <w:rFonts w:cs="Times New Roman" w:hint="eastAsia"/>
          <w:kern w:val="0"/>
          <w:sz w:val="21"/>
          <w:szCs w:val="21"/>
        </w:rPr>
        <w:t>て</w:t>
      </w:r>
      <w:r w:rsidRPr="0015122B">
        <w:rPr>
          <w:rFonts w:cs="Times New Roman" w:hint="eastAsia"/>
          <w:kern w:val="0"/>
          <w:sz w:val="21"/>
          <w:szCs w:val="21"/>
        </w:rPr>
        <w:t>他の奨学金を受給することはできない。</w:t>
      </w:r>
    </w:p>
    <w:p w14:paraId="3434EDFC" w14:textId="19801564" w:rsidR="007A21DD" w:rsidRPr="0015122B" w:rsidRDefault="007A21DD" w:rsidP="0015122B">
      <w:pPr>
        <w:spacing w:line="260" w:lineRule="exact"/>
        <w:ind w:leftChars="129" w:left="563" w:hangingChars="133" w:hanging="279"/>
        <w:textAlignment w:val="baseline"/>
        <w:rPr>
          <w:rFonts w:cs="Times New Roman"/>
          <w:kern w:val="0"/>
          <w:sz w:val="21"/>
          <w:szCs w:val="21"/>
        </w:rPr>
      </w:pPr>
      <w:r w:rsidRPr="0015122B">
        <w:rPr>
          <w:rFonts w:cs="ＭＳ Ｐ明朝"/>
          <w:bCs/>
          <w:kern w:val="0"/>
          <w:sz w:val="21"/>
          <w:szCs w:val="21"/>
        </w:rPr>
        <w:t xml:space="preserve">(3) </w:t>
      </w:r>
      <w:r w:rsidRPr="0015122B">
        <w:rPr>
          <w:rFonts w:cs="ＭＳ Ｐ明朝" w:hint="eastAsia"/>
          <w:bCs/>
          <w:kern w:val="0"/>
          <w:sz w:val="21"/>
          <w:szCs w:val="21"/>
        </w:rPr>
        <w:t>本奨学金は他の団体が実施する併給を認める奨学金との併給を妨げない。</w:t>
      </w:r>
    </w:p>
    <w:p w14:paraId="0B556776" w14:textId="7C0E9FC2" w:rsidR="00E212E0" w:rsidRPr="0015122B" w:rsidRDefault="00E212E0" w:rsidP="0015122B">
      <w:pPr>
        <w:pStyle w:val="Default"/>
        <w:spacing w:line="280" w:lineRule="exact"/>
        <w:ind w:leftChars="129" w:left="563" w:rightChars="-5" w:right="-11" w:hangingChars="133" w:hanging="279"/>
        <w:jc w:val="both"/>
        <w:rPr>
          <w:rFonts w:ascii="ＭＳ Ｐゴシック" w:eastAsia="ＭＳ Ｐゴシック"/>
          <w:color w:val="auto"/>
          <w:sz w:val="21"/>
          <w:szCs w:val="21"/>
        </w:rPr>
      </w:pPr>
      <w:r w:rsidRPr="0015122B">
        <w:rPr>
          <w:rFonts w:ascii="ＭＳ Ｐゴシック" w:eastAsia="ＭＳ Ｐゴシック" w:cs="ＭＳ Ｐ明朝"/>
          <w:bCs/>
          <w:color w:val="auto"/>
          <w:sz w:val="21"/>
          <w:szCs w:val="21"/>
        </w:rPr>
        <w:t>(</w:t>
      </w:r>
      <w:r w:rsidR="00E47485" w:rsidRPr="00BF2273">
        <w:rPr>
          <w:rFonts w:ascii="ＭＳ Ｐゴシック" w:eastAsia="ＭＳ Ｐゴシック" w:cs="ＭＳ Ｐ明朝"/>
          <w:bCs/>
          <w:color w:val="auto"/>
          <w:sz w:val="21"/>
          <w:szCs w:val="21"/>
        </w:rPr>
        <w:t>4</w:t>
      </w:r>
      <w:r w:rsidRPr="0015122B">
        <w:rPr>
          <w:rFonts w:ascii="ＭＳ Ｐゴシック" w:eastAsia="ＭＳ Ｐゴシック" w:cs="ＭＳ Ｐ明朝"/>
          <w:bCs/>
          <w:color w:val="auto"/>
          <w:sz w:val="21"/>
          <w:szCs w:val="21"/>
        </w:rPr>
        <w:t>)</w:t>
      </w:r>
      <w:r w:rsidR="00E47485" w:rsidRPr="00BF2273">
        <w:rPr>
          <w:rFonts w:ascii="ＭＳ Ｐゴシック" w:eastAsia="ＭＳ Ｐゴシック" w:cs="ＭＳ Ｐ明朝"/>
          <w:bCs/>
          <w:color w:val="auto"/>
          <w:sz w:val="21"/>
          <w:szCs w:val="21"/>
        </w:rPr>
        <w:t xml:space="preserve"> </w:t>
      </w:r>
      <w:r w:rsidRPr="0015122B">
        <w:rPr>
          <w:rFonts w:ascii="ＭＳ Ｐゴシック" w:eastAsia="ＭＳ Ｐゴシック" w:hint="eastAsia"/>
          <w:color w:val="auto"/>
          <w:sz w:val="21"/>
          <w:szCs w:val="21"/>
        </w:rPr>
        <w:t>本奨学金採用決定</w:t>
      </w:r>
      <w:r w:rsidRPr="0015122B">
        <w:rPr>
          <w:rFonts w:ascii="ＭＳ Ｐゴシック" w:eastAsia="ＭＳ Ｐゴシック"/>
          <w:color w:val="auto"/>
          <w:sz w:val="21"/>
          <w:szCs w:val="21"/>
        </w:rPr>
        <w:t>(本奨学金採用決定通知を大学が受領した時点)前に</w:t>
      </w:r>
      <w:r w:rsidRPr="0015122B">
        <w:rPr>
          <w:rFonts w:ascii="ＭＳ Ｐゴシック" w:eastAsia="ＭＳ Ｐゴシック" w:hint="eastAsia"/>
          <w:color w:val="auto"/>
          <w:sz w:val="21"/>
          <w:szCs w:val="21"/>
        </w:rPr>
        <w:t>他の</w:t>
      </w:r>
      <w:r w:rsidRPr="0015122B">
        <w:rPr>
          <w:rFonts w:ascii="ＭＳ Ｐゴシック" w:eastAsia="ＭＳ Ｐゴシック"/>
          <w:color w:val="auto"/>
          <w:sz w:val="21"/>
          <w:szCs w:val="21"/>
        </w:rPr>
        <w:t>奨学金の受給が決定した場合、</w:t>
      </w:r>
      <w:r w:rsidRPr="0015122B">
        <w:rPr>
          <w:rFonts w:ascii="ＭＳ Ｐゴシック" w:eastAsia="ＭＳ Ｐゴシック" w:hint="eastAsia"/>
          <w:color w:val="auto"/>
          <w:sz w:val="21"/>
          <w:szCs w:val="21"/>
        </w:rPr>
        <w:t>大学を通じて</w:t>
      </w:r>
      <w:r w:rsidR="004D3CC2">
        <w:rPr>
          <w:rFonts w:ascii="ＭＳ Ｐゴシック" w:eastAsia="ＭＳ Ｐゴシック" w:hint="eastAsia"/>
          <w:color w:val="auto"/>
          <w:sz w:val="21"/>
          <w:szCs w:val="21"/>
        </w:rPr>
        <w:t>当社</w:t>
      </w:r>
      <w:r w:rsidRPr="0015122B">
        <w:rPr>
          <w:rFonts w:ascii="ＭＳ Ｐゴシック" w:eastAsia="ＭＳ Ｐゴシック" w:hint="eastAsia"/>
          <w:color w:val="auto"/>
          <w:sz w:val="21"/>
          <w:szCs w:val="21"/>
        </w:rPr>
        <w:t>に速やかにその旨通知しなければならない。また、本奨学金奨学生として採用された場合、他団体が実施する併給不可の奨学金、奨励費等の受給を目的として辞退することはできない。</w:t>
      </w:r>
    </w:p>
    <w:p w14:paraId="699C5B40" w14:textId="77777777" w:rsidR="00C51333" w:rsidRPr="00FD4642" w:rsidRDefault="00C51333" w:rsidP="006702FC">
      <w:pPr>
        <w:pStyle w:val="Default"/>
        <w:spacing w:before="240" w:line="280" w:lineRule="exact"/>
        <w:rPr>
          <w:rFonts w:ascii="ＭＳ Ｐゴシック" w:eastAsia="ＭＳ Ｐゴシック"/>
          <w:sz w:val="21"/>
          <w:szCs w:val="21"/>
        </w:rPr>
      </w:pPr>
      <w:r w:rsidRPr="00FD4642">
        <w:rPr>
          <w:rFonts w:ascii="ＭＳ Ｐゴシック" w:eastAsia="ＭＳ Ｐゴシック"/>
          <w:sz w:val="21"/>
          <w:szCs w:val="21"/>
        </w:rPr>
        <w:t>15.</w:t>
      </w:r>
      <w:r w:rsidR="00B25CD0" w:rsidRPr="00FD4642">
        <w:rPr>
          <w:rFonts w:ascii="ＭＳ Ｐゴシック" w:eastAsia="ＭＳ Ｐゴシック" w:hint="eastAsia"/>
          <w:sz w:val="21"/>
          <w:szCs w:val="21"/>
        </w:rPr>
        <w:t xml:space="preserve"> </w:t>
      </w:r>
      <w:r w:rsidRPr="00FD4642">
        <w:rPr>
          <w:rFonts w:ascii="ＭＳ Ｐゴシック" w:eastAsia="ＭＳ Ｐゴシック" w:hint="eastAsia"/>
          <w:sz w:val="21"/>
          <w:szCs w:val="21"/>
        </w:rPr>
        <w:t>個人情報の取扱いについて</w:t>
      </w:r>
      <w:r w:rsidRPr="00FD4642">
        <w:rPr>
          <w:rFonts w:ascii="ＭＳ Ｐゴシック" w:eastAsia="ＭＳ Ｐゴシック"/>
          <w:sz w:val="21"/>
          <w:szCs w:val="21"/>
        </w:rPr>
        <w:t xml:space="preserve"> </w:t>
      </w:r>
    </w:p>
    <w:p w14:paraId="2DF6CCAE" w14:textId="77777777" w:rsidR="005376F7" w:rsidRPr="0015122B" w:rsidRDefault="005376F7" w:rsidP="0015122B">
      <w:pPr>
        <w:ind w:firstLineChars="128" w:firstLine="270"/>
        <w:rPr>
          <w:sz w:val="21"/>
          <w:szCs w:val="21"/>
        </w:rPr>
      </w:pPr>
      <w:r w:rsidRPr="0015122B">
        <w:rPr>
          <w:rFonts w:cs="ＭＳ Ｐ明朝" w:hint="eastAsia"/>
          <w:b/>
          <w:bCs/>
          <w:sz w:val="21"/>
          <w:szCs w:val="21"/>
        </w:rPr>
        <w:t xml:space="preserve">　</w:t>
      </w:r>
      <w:r w:rsidRPr="0015122B">
        <w:rPr>
          <w:rFonts w:cs="ＭＳ Ｐ明朝"/>
          <w:sz w:val="21"/>
          <w:szCs w:val="21"/>
        </w:rPr>
        <w:t>(1)</w:t>
      </w:r>
      <w:r w:rsidRPr="0015122B">
        <w:rPr>
          <w:rFonts w:cs="ＭＳ Ｐ明朝" w:hint="eastAsia"/>
          <w:b/>
          <w:bCs/>
          <w:sz w:val="21"/>
          <w:szCs w:val="21"/>
        </w:rPr>
        <w:t xml:space="preserve">　</w:t>
      </w:r>
      <w:r w:rsidRPr="0015122B">
        <w:rPr>
          <w:rFonts w:hint="eastAsia"/>
          <w:sz w:val="21"/>
          <w:szCs w:val="21"/>
        </w:rPr>
        <w:t>個人情報の管理</w:t>
      </w:r>
    </w:p>
    <w:p w14:paraId="7016F1F8" w14:textId="1BBBCF4D" w:rsidR="005376F7" w:rsidRPr="0015122B" w:rsidRDefault="00E212E0" w:rsidP="0015122B">
      <w:pPr>
        <w:pStyle w:val="aa"/>
        <w:spacing w:line="260" w:lineRule="exact"/>
        <w:ind w:leftChars="386" w:left="850" w:rightChars="-41" w:right="-90" w:hanging="1"/>
        <w:rPr>
          <w:rFonts w:ascii="ＭＳ Ｐゴシック" w:eastAsia="ＭＳ Ｐゴシック" w:hAnsi="ＭＳ Ｐゴシック"/>
        </w:rPr>
      </w:pPr>
      <w:r w:rsidRPr="0015122B">
        <w:rPr>
          <w:rFonts w:ascii="ＭＳ Ｐゴシック" w:eastAsia="ＭＳ Ｐゴシック" w:hAnsi="ＭＳ Ｐゴシック" w:hint="eastAsia"/>
        </w:rPr>
        <w:t>当社</w:t>
      </w:r>
      <w:r w:rsidR="005376F7" w:rsidRPr="0015122B">
        <w:rPr>
          <w:rFonts w:ascii="ＭＳ Ｐゴシック" w:eastAsia="ＭＳ Ｐゴシック" w:hAnsi="ＭＳ Ｐゴシック" w:hint="eastAsia"/>
        </w:rPr>
        <w:t>は、本奨学金に関連して取得した願書・報告書等に記載される全ての個人情報を</w:t>
      </w:r>
      <w:r w:rsidR="00E47485" w:rsidRPr="0015122B">
        <w:rPr>
          <w:rFonts w:ascii="ＭＳ Ｐゴシック" w:eastAsia="ＭＳ Ｐゴシック" w:hAnsi="ＭＳ Ｐゴシック" w:hint="eastAsia"/>
          <w:szCs w:val="20"/>
        </w:rPr>
        <w:t>当社</w:t>
      </w:r>
      <w:r w:rsidR="005376F7" w:rsidRPr="0015122B">
        <w:rPr>
          <w:rFonts w:ascii="ＭＳ Ｐゴシック" w:eastAsia="ＭＳ Ｐゴシック" w:hAnsi="ＭＳ Ｐゴシック" w:hint="eastAsia"/>
          <w:szCs w:val="20"/>
        </w:rPr>
        <w:t>の個人情報保</w:t>
      </w:r>
      <w:r w:rsidR="005376F7" w:rsidRPr="0015122B">
        <w:rPr>
          <w:rFonts w:ascii="ＭＳ Ｐゴシック" w:eastAsia="ＭＳ Ｐゴシック" w:hAnsi="ＭＳ Ｐゴシック" w:hint="eastAsia"/>
        </w:rPr>
        <w:t>護方針に基づき、細心の注意のもと管理・利用・破棄する。また、</w:t>
      </w:r>
      <w:r w:rsidR="000E7774" w:rsidRPr="0015122B">
        <w:rPr>
          <w:rFonts w:ascii="ＭＳ Ｐゴシック" w:eastAsia="ＭＳ Ｐゴシック" w:hAnsi="ＭＳ Ｐゴシック"/>
        </w:rPr>
        <w:t>15(2)の目的で</w:t>
      </w:r>
      <w:r w:rsidR="00BF2273">
        <w:rPr>
          <w:rFonts w:ascii="ＭＳ Ｐゴシック" w:eastAsia="ＭＳ Ｐゴシック" w:hAnsi="ＭＳ Ｐゴシック" w:hint="eastAsia"/>
        </w:rPr>
        <w:t>利用</w:t>
      </w:r>
      <w:r w:rsidR="000E7774" w:rsidRPr="0015122B">
        <w:rPr>
          <w:rFonts w:ascii="ＭＳ Ｐゴシック" w:eastAsia="ＭＳ Ｐゴシック" w:hAnsi="ＭＳ Ｐゴシック" w:hint="eastAsia"/>
        </w:rPr>
        <w:t>する場合を除き、</w:t>
      </w:r>
      <w:r w:rsidR="005376F7" w:rsidRPr="0015122B">
        <w:rPr>
          <w:rFonts w:ascii="ＭＳ Ｐゴシック" w:eastAsia="ＭＳ Ｐゴシック" w:hAnsi="ＭＳ Ｐゴシック" w:hint="eastAsia"/>
        </w:rPr>
        <w:t>あらかじめ本人の同意がない限り第三者へ開示・提供しない。</w:t>
      </w:r>
    </w:p>
    <w:p w14:paraId="2E94DAE8" w14:textId="77777777" w:rsidR="005376F7" w:rsidRPr="0015122B" w:rsidRDefault="005376F7" w:rsidP="0015122B">
      <w:pPr>
        <w:spacing w:line="260" w:lineRule="exact"/>
        <w:ind w:firstLineChars="193" w:firstLine="405"/>
        <w:rPr>
          <w:sz w:val="21"/>
          <w:szCs w:val="21"/>
        </w:rPr>
      </w:pPr>
      <w:r w:rsidRPr="0015122B">
        <w:rPr>
          <w:sz w:val="21"/>
          <w:szCs w:val="21"/>
        </w:rPr>
        <w:t xml:space="preserve">(2) </w:t>
      </w:r>
      <w:r w:rsidRPr="0015122B">
        <w:rPr>
          <w:rFonts w:hint="eastAsia"/>
          <w:sz w:val="21"/>
          <w:szCs w:val="21"/>
        </w:rPr>
        <w:t>個人情報の利用目的</w:t>
      </w:r>
    </w:p>
    <w:p w14:paraId="1F9ED225" w14:textId="005F85C8" w:rsidR="005376F7" w:rsidRPr="0015122B" w:rsidRDefault="00A21CC0" w:rsidP="0015122B">
      <w:pPr>
        <w:spacing w:line="260" w:lineRule="exact"/>
        <w:ind w:leftChars="160" w:left="352" w:firstLineChars="226" w:firstLine="475"/>
        <w:rPr>
          <w:sz w:val="21"/>
          <w:szCs w:val="21"/>
        </w:rPr>
      </w:pPr>
      <w:r w:rsidRPr="0015122B">
        <w:rPr>
          <w:rFonts w:hint="eastAsia"/>
          <w:sz w:val="21"/>
          <w:szCs w:val="21"/>
        </w:rPr>
        <w:t>当社</w:t>
      </w:r>
      <w:r w:rsidR="005376F7" w:rsidRPr="0015122B">
        <w:rPr>
          <w:rFonts w:hint="eastAsia"/>
          <w:sz w:val="21"/>
          <w:szCs w:val="21"/>
        </w:rPr>
        <w:t>は、本奨学金に関連して取得した個人情報を適切に管理し、下記以外の目的には利用しない。</w:t>
      </w:r>
    </w:p>
    <w:p w14:paraId="2AF0A372" w14:textId="09003956" w:rsidR="005376F7" w:rsidRPr="0015122B" w:rsidRDefault="005376F7" w:rsidP="0015122B">
      <w:pPr>
        <w:spacing w:line="260" w:lineRule="exact"/>
        <w:ind w:leftChars="387" w:left="985" w:hangingChars="64" w:hanging="134"/>
        <w:rPr>
          <w:sz w:val="21"/>
          <w:szCs w:val="21"/>
        </w:rPr>
      </w:pPr>
      <w:r w:rsidRPr="0015122B">
        <w:rPr>
          <w:rFonts w:hint="eastAsia"/>
          <w:sz w:val="21"/>
          <w:szCs w:val="21"/>
        </w:rPr>
        <w:t xml:space="preserve">①　応募書類を本奨学金の受給者を決定する選考の際に利用する。　　</w:t>
      </w:r>
    </w:p>
    <w:p w14:paraId="6CBB0342" w14:textId="6B9C08D2" w:rsidR="005376F7" w:rsidRPr="0015122B" w:rsidRDefault="005376F7" w:rsidP="0015122B">
      <w:pPr>
        <w:spacing w:line="260" w:lineRule="exact"/>
        <w:ind w:leftChars="387" w:left="985" w:hangingChars="64" w:hanging="134"/>
        <w:rPr>
          <w:sz w:val="21"/>
          <w:szCs w:val="21"/>
        </w:rPr>
      </w:pPr>
      <w:r w:rsidRPr="0015122B">
        <w:rPr>
          <w:rFonts w:hint="eastAsia"/>
          <w:sz w:val="21"/>
          <w:szCs w:val="21"/>
        </w:rPr>
        <w:t>②　応募書類に記載された個人情報を奨学金支給事務のために利用する。</w:t>
      </w:r>
    </w:p>
    <w:p w14:paraId="5D78F9AE" w14:textId="3676FBE6" w:rsidR="005376F7" w:rsidRPr="0015122B" w:rsidRDefault="005376F7" w:rsidP="0015122B">
      <w:pPr>
        <w:spacing w:line="260" w:lineRule="exact"/>
        <w:ind w:leftChars="387" w:left="1195" w:hangingChars="164" w:hanging="344"/>
        <w:rPr>
          <w:sz w:val="21"/>
          <w:szCs w:val="21"/>
        </w:rPr>
      </w:pPr>
      <w:r w:rsidRPr="0015122B">
        <w:rPr>
          <w:rFonts w:hint="eastAsia"/>
          <w:sz w:val="21"/>
          <w:szCs w:val="21"/>
        </w:rPr>
        <w:t>③　応募書類に記載された個人情報を</w:t>
      </w:r>
      <w:r w:rsidR="003729C7" w:rsidRPr="0015122B">
        <w:rPr>
          <w:rFonts w:hint="eastAsia"/>
          <w:sz w:val="21"/>
          <w:szCs w:val="21"/>
        </w:rPr>
        <w:t>留学修了報告会</w:t>
      </w:r>
      <w:r w:rsidRPr="0015122B">
        <w:rPr>
          <w:rFonts w:hint="eastAsia"/>
          <w:sz w:val="21"/>
          <w:szCs w:val="21"/>
        </w:rPr>
        <w:t>等の開催時に利用することがある。</w:t>
      </w:r>
    </w:p>
    <w:p w14:paraId="6DDCDD48" w14:textId="5085103B" w:rsidR="003759FF" w:rsidRDefault="005376F7" w:rsidP="0015122B">
      <w:pPr>
        <w:spacing w:line="260" w:lineRule="exact"/>
        <w:ind w:leftChars="386" w:left="1256" w:hangingChars="194" w:hanging="407"/>
        <w:rPr>
          <w:sz w:val="21"/>
          <w:szCs w:val="21"/>
        </w:rPr>
      </w:pPr>
      <w:r w:rsidRPr="0015122B">
        <w:rPr>
          <w:rFonts w:hint="eastAsia"/>
          <w:sz w:val="21"/>
          <w:szCs w:val="21"/>
        </w:rPr>
        <w:t>④　報告書、礼状、近況報告等を</w:t>
      </w:r>
      <w:r w:rsidR="003759FF">
        <w:rPr>
          <w:rFonts w:hint="eastAsia"/>
          <w:sz w:val="21"/>
          <w:szCs w:val="21"/>
        </w:rPr>
        <w:t>、</w:t>
      </w:r>
      <w:r w:rsidRPr="0015122B">
        <w:rPr>
          <w:rFonts w:hint="eastAsia"/>
          <w:sz w:val="21"/>
          <w:szCs w:val="21"/>
        </w:rPr>
        <w:t>事前に受給者本人からの承諾を</w:t>
      </w:r>
      <w:r w:rsidR="00A21CC0" w:rsidRPr="0015122B">
        <w:rPr>
          <w:rFonts w:hint="eastAsia"/>
          <w:sz w:val="21"/>
          <w:szCs w:val="21"/>
        </w:rPr>
        <w:t>得たうえ</w:t>
      </w:r>
      <w:r w:rsidRPr="0015122B">
        <w:rPr>
          <w:rFonts w:hint="eastAsia"/>
          <w:sz w:val="21"/>
          <w:szCs w:val="21"/>
        </w:rPr>
        <w:t>で、</w:t>
      </w:r>
      <w:r w:rsidR="00A21CC0" w:rsidRPr="0015122B">
        <w:rPr>
          <w:rFonts w:hint="eastAsia"/>
          <w:sz w:val="21"/>
          <w:szCs w:val="21"/>
        </w:rPr>
        <w:t>当社</w:t>
      </w:r>
      <w:r w:rsidRPr="0015122B">
        <w:rPr>
          <w:rFonts w:hint="eastAsia"/>
          <w:sz w:val="21"/>
          <w:szCs w:val="21"/>
        </w:rPr>
        <w:t>の</w:t>
      </w:r>
      <w:r w:rsidR="003759FF">
        <w:rPr>
          <w:rFonts w:hint="eastAsia"/>
          <w:sz w:val="21"/>
          <w:szCs w:val="21"/>
        </w:rPr>
        <w:t>ウェブサイト</w:t>
      </w:r>
      <w:r w:rsidRPr="0015122B">
        <w:rPr>
          <w:rFonts w:hint="eastAsia"/>
          <w:sz w:val="21"/>
          <w:szCs w:val="21"/>
        </w:rPr>
        <w:t>等に</w:t>
      </w:r>
    </w:p>
    <w:p w14:paraId="0CBB014C" w14:textId="40678414" w:rsidR="00C51333" w:rsidRPr="0015122B" w:rsidRDefault="005376F7" w:rsidP="0015122B">
      <w:pPr>
        <w:spacing w:line="260" w:lineRule="exact"/>
        <w:ind w:leftChars="516" w:left="1257" w:hangingChars="58" w:hanging="122"/>
      </w:pPr>
      <w:r w:rsidRPr="0015122B">
        <w:rPr>
          <w:rFonts w:hint="eastAsia"/>
          <w:sz w:val="21"/>
          <w:szCs w:val="21"/>
        </w:rPr>
        <w:t>おいて広報目的に使用することがある。</w:t>
      </w:r>
    </w:p>
    <w:p w14:paraId="7D2D8983" w14:textId="65FFA95E" w:rsidR="00C51333" w:rsidRPr="00FD4642" w:rsidRDefault="00C51333" w:rsidP="006702FC">
      <w:pPr>
        <w:pStyle w:val="Default"/>
        <w:spacing w:before="240" w:line="280" w:lineRule="exact"/>
        <w:rPr>
          <w:rFonts w:ascii="ＭＳ Ｐゴシック" w:eastAsia="ＭＳ Ｐゴシック"/>
          <w:sz w:val="21"/>
          <w:szCs w:val="21"/>
        </w:rPr>
      </w:pPr>
      <w:r w:rsidRPr="00FD4642">
        <w:rPr>
          <w:rFonts w:ascii="ＭＳ Ｐゴシック" w:eastAsia="ＭＳ Ｐゴシック"/>
          <w:sz w:val="21"/>
          <w:szCs w:val="21"/>
        </w:rPr>
        <w:t>16.</w:t>
      </w:r>
      <w:r w:rsidR="00B25CD0" w:rsidRPr="00FD4642">
        <w:rPr>
          <w:rFonts w:ascii="ＭＳ Ｐゴシック" w:eastAsia="ＭＳ Ｐゴシック" w:hint="eastAsia"/>
          <w:sz w:val="21"/>
          <w:szCs w:val="21"/>
        </w:rPr>
        <w:t xml:space="preserve"> </w:t>
      </w:r>
      <w:r w:rsidR="00E212E0" w:rsidRPr="00FD4642">
        <w:rPr>
          <w:rFonts w:ascii="ＭＳ Ｐゴシック" w:eastAsia="ＭＳ Ｐゴシック" w:hint="eastAsia"/>
          <w:sz w:val="21"/>
          <w:szCs w:val="21"/>
        </w:rPr>
        <w:t>応募・</w:t>
      </w:r>
      <w:r w:rsidRPr="00FD4642">
        <w:rPr>
          <w:rFonts w:ascii="ＭＳ Ｐゴシック" w:eastAsia="ＭＳ Ｐゴシック" w:hint="eastAsia"/>
          <w:sz w:val="21"/>
          <w:szCs w:val="21"/>
        </w:rPr>
        <w:t>推薦書類の提出先・問い合わせ先</w:t>
      </w:r>
      <w:r w:rsidRPr="00FD4642">
        <w:rPr>
          <w:rFonts w:ascii="ＭＳ Ｐゴシック" w:eastAsia="ＭＳ Ｐゴシック"/>
          <w:sz w:val="21"/>
          <w:szCs w:val="21"/>
        </w:rPr>
        <w:t xml:space="preserve"> </w:t>
      </w:r>
    </w:p>
    <w:p w14:paraId="625C1DC1" w14:textId="40218BFB" w:rsidR="00C81081" w:rsidRPr="0015122B" w:rsidRDefault="00C81081" w:rsidP="0015122B">
      <w:pPr>
        <w:spacing w:line="300" w:lineRule="exact"/>
        <w:ind w:firstLineChars="200" w:firstLine="420"/>
        <w:rPr>
          <w:sz w:val="21"/>
        </w:rPr>
      </w:pPr>
      <w:r w:rsidRPr="0015122B">
        <w:rPr>
          <w:rFonts w:hint="eastAsia"/>
          <w:sz w:val="21"/>
        </w:rPr>
        <w:t>〒</w:t>
      </w:r>
      <w:r w:rsidRPr="0015122B">
        <w:rPr>
          <w:sz w:val="21"/>
        </w:rPr>
        <w:t xml:space="preserve">100-8163 </w:t>
      </w:r>
      <w:r w:rsidRPr="0015122B">
        <w:rPr>
          <w:rFonts w:hint="eastAsia"/>
          <w:sz w:val="21"/>
        </w:rPr>
        <w:t>東京都千代田区大手町一丁目</w:t>
      </w:r>
      <w:r w:rsidRPr="0015122B">
        <w:rPr>
          <w:sz w:val="21"/>
        </w:rPr>
        <w:t>1番2号</w:t>
      </w:r>
    </w:p>
    <w:p w14:paraId="101DD71F" w14:textId="2023C06B" w:rsidR="00E87F42" w:rsidRDefault="000A0A01" w:rsidP="0015122B">
      <w:pPr>
        <w:spacing w:line="300" w:lineRule="exact"/>
        <w:ind w:firstLineChars="329" w:firstLine="691"/>
        <w:rPr>
          <w:bCs/>
          <w:sz w:val="21"/>
        </w:rPr>
      </w:pPr>
      <w:r>
        <w:rPr>
          <w:rFonts w:hint="eastAsia"/>
          <w:sz w:val="21"/>
        </w:rPr>
        <w:lastRenderedPageBreak/>
        <w:t>ＥＮＥＯＳ Ｘｐｌｏｒａ</w:t>
      </w:r>
      <w:r w:rsidR="00643A52">
        <w:rPr>
          <w:rFonts w:hint="eastAsia"/>
          <w:sz w:val="21"/>
        </w:rPr>
        <w:t>株式会社</w:t>
      </w:r>
      <w:r w:rsidR="00C81081" w:rsidRPr="0015122B">
        <w:rPr>
          <w:rFonts w:hint="eastAsia"/>
          <w:sz w:val="21"/>
        </w:rPr>
        <w:t xml:space="preserve">　</w:t>
      </w:r>
      <w:r w:rsidR="009C5E96" w:rsidRPr="0015122B">
        <w:rPr>
          <w:rFonts w:hint="eastAsia"/>
          <w:bCs/>
          <w:sz w:val="21"/>
        </w:rPr>
        <w:t>総務部</w:t>
      </w:r>
      <w:r>
        <w:rPr>
          <w:rFonts w:hint="eastAsia"/>
          <w:bCs/>
          <w:sz w:val="21"/>
        </w:rPr>
        <w:t xml:space="preserve">　総務グループ</w:t>
      </w:r>
      <w:r w:rsidR="005714BC">
        <w:rPr>
          <w:rFonts w:hint="eastAsia"/>
          <w:bCs/>
          <w:sz w:val="21"/>
        </w:rPr>
        <w:t xml:space="preserve">　</w:t>
      </w:r>
    </w:p>
    <w:p w14:paraId="0EF3DB90" w14:textId="3EDD9574" w:rsidR="00013BC8" w:rsidRPr="00013BC8" w:rsidRDefault="004F10D6" w:rsidP="0015122B">
      <w:pPr>
        <w:spacing w:line="300" w:lineRule="exact"/>
        <w:ind w:firstLineChars="329" w:firstLine="691"/>
        <w:rPr>
          <w:bCs/>
          <w:sz w:val="21"/>
        </w:rPr>
      </w:pPr>
      <w:r>
        <w:rPr>
          <w:rFonts w:hint="eastAsia"/>
          <w:bCs/>
          <w:sz w:val="21"/>
        </w:rPr>
        <w:t>担当者：</w:t>
      </w:r>
      <w:r w:rsidR="00013BC8">
        <w:rPr>
          <w:rFonts w:hint="eastAsia"/>
          <w:bCs/>
          <w:sz w:val="21"/>
        </w:rPr>
        <w:t xml:space="preserve">德岡 慶香 </w:t>
      </w:r>
      <w:r>
        <w:rPr>
          <w:rFonts w:hint="eastAsia"/>
          <w:bCs/>
          <w:sz w:val="21"/>
        </w:rPr>
        <w:t>（</w:t>
      </w:r>
      <w:hyperlink r:id="rId11" w:history="1">
        <w:proofErr w:type="spellStart"/>
        <w:r w:rsidRPr="00327BB5">
          <w:rPr>
            <w:rStyle w:val="a9"/>
            <w:rFonts w:hint="eastAsia"/>
            <w:bCs/>
            <w:sz w:val="21"/>
          </w:rPr>
          <w:t>tokuoka.yasuka@eneos.com</w:t>
        </w:r>
        <w:proofErr w:type="spellEnd"/>
      </w:hyperlink>
      <w:r>
        <w:rPr>
          <w:rFonts w:hint="eastAsia"/>
          <w:bCs/>
          <w:sz w:val="21"/>
        </w:rPr>
        <w:t>）</w:t>
      </w:r>
      <w:r w:rsidR="00013BC8">
        <w:rPr>
          <w:rFonts w:hint="eastAsia"/>
          <w:bCs/>
          <w:sz w:val="21"/>
        </w:rPr>
        <w:t xml:space="preserve"> </w:t>
      </w:r>
    </w:p>
    <w:p w14:paraId="21958A32" w14:textId="6FE94DE2" w:rsidR="007E38E5" w:rsidRPr="00FD4642" w:rsidRDefault="00E87F42" w:rsidP="0015122B">
      <w:pPr>
        <w:spacing w:line="280" w:lineRule="exact"/>
        <w:ind w:rightChars="53" w:right="117"/>
        <w:jc w:val="right"/>
        <w:rPr>
          <w:rFonts w:cs="Times New Roman"/>
          <w:kern w:val="0"/>
          <w:szCs w:val="21"/>
        </w:rPr>
      </w:pPr>
      <w:r w:rsidRPr="0015122B">
        <w:rPr>
          <w:rFonts w:hint="eastAsia"/>
          <w:b/>
          <w:bCs/>
          <w:color w:val="FF0000"/>
          <w:sz w:val="21"/>
        </w:rPr>
        <w:t xml:space="preserve">　　　　　　　　　　　　　　　　　　　　　</w:t>
      </w:r>
      <w:r w:rsidR="00C51333" w:rsidRPr="00FD4642">
        <w:rPr>
          <w:rFonts w:cs="Times New Roman" w:hint="eastAsia"/>
          <w:kern w:val="0"/>
          <w:szCs w:val="21"/>
        </w:rPr>
        <w:t>以</w:t>
      </w:r>
      <w:r w:rsidR="00C51333" w:rsidRPr="00FD4642">
        <w:rPr>
          <w:rFonts w:cs="Times New Roman"/>
          <w:kern w:val="0"/>
          <w:szCs w:val="21"/>
        </w:rPr>
        <w:t xml:space="preserve"> </w:t>
      </w:r>
      <w:r w:rsidR="00C51333" w:rsidRPr="00FD4642">
        <w:rPr>
          <w:rFonts w:cs="Times New Roman" w:hint="eastAsia"/>
          <w:kern w:val="0"/>
          <w:szCs w:val="21"/>
        </w:rPr>
        <w:t>上</w:t>
      </w:r>
    </w:p>
    <w:sectPr w:rsidR="007E38E5" w:rsidRPr="00FD4642" w:rsidSect="007860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82BE" w14:textId="77777777" w:rsidR="0050161F" w:rsidRDefault="0050161F" w:rsidP="002500A6">
      <w:r>
        <w:separator/>
      </w:r>
    </w:p>
  </w:endnote>
  <w:endnote w:type="continuationSeparator" w:id="0">
    <w:p w14:paraId="4F8D1180" w14:textId="77777777" w:rsidR="0050161F" w:rsidRDefault="0050161F" w:rsidP="0025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0E4D" w14:textId="77777777" w:rsidR="0050161F" w:rsidRDefault="0050161F" w:rsidP="002500A6">
      <w:r>
        <w:separator/>
      </w:r>
    </w:p>
  </w:footnote>
  <w:footnote w:type="continuationSeparator" w:id="0">
    <w:p w14:paraId="646E2E5A" w14:textId="77777777" w:rsidR="0050161F" w:rsidRDefault="0050161F" w:rsidP="00250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414CC"/>
    <w:multiLevelType w:val="hybridMultilevel"/>
    <w:tmpl w:val="0332FF18"/>
    <w:lvl w:ilvl="0" w:tplc="06A0A31C">
      <w:start w:val="1"/>
      <w:numFmt w:val="decimal"/>
      <w:lvlText w:val="(%1)"/>
      <w:lvlJc w:val="left"/>
      <w:pPr>
        <w:ind w:left="630" w:hanging="420"/>
      </w:pPr>
      <w:rPr>
        <w:rFonts w:cs="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3E8670C"/>
    <w:multiLevelType w:val="hybridMultilevel"/>
    <w:tmpl w:val="0332FF18"/>
    <w:lvl w:ilvl="0" w:tplc="06A0A31C">
      <w:start w:val="1"/>
      <w:numFmt w:val="decimal"/>
      <w:lvlText w:val="(%1)"/>
      <w:lvlJc w:val="left"/>
      <w:pPr>
        <w:ind w:left="630" w:hanging="420"/>
      </w:pPr>
      <w:rPr>
        <w:rFonts w:cs="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14415246">
    <w:abstractNumId w:val="1"/>
  </w:num>
  <w:num w:numId="2" w16cid:durableId="86568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33"/>
    <w:rsid w:val="00012E04"/>
    <w:rsid w:val="00013BC8"/>
    <w:rsid w:val="000311A1"/>
    <w:rsid w:val="000444BC"/>
    <w:rsid w:val="000568E5"/>
    <w:rsid w:val="000977AB"/>
    <w:rsid w:val="000A0A01"/>
    <w:rsid w:val="000B2CB0"/>
    <w:rsid w:val="000C40E5"/>
    <w:rsid w:val="000E7774"/>
    <w:rsid w:val="0010448C"/>
    <w:rsid w:val="00122C62"/>
    <w:rsid w:val="00130154"/>
    <w:rsid w:val="00146289"/>
    <w:rsid w:val="0015122B"/>
    <w:rsid w:val="00186CCE"/>
    <w:rsid w:val="00196992"/>
    <w:rsid w:val="001A2E2C"/>
    <w:rsid w:val="001B3C7D"/>
    <w:rsid w:val="001B64EE"/>
    <w:rsid w:val="001D3F18"/>
    <w:rsid w:val="001E295C"/>
    <w:rsid w:val="001F32A3"/>
    <w:rsid w:val="00232A95"/>
    <w:rsid w:val="00240564"/>
    <w:rsid w:val="00245FC5"/>
    <w:rsid w:val="002500A6"/>
    <w:rsid w:val="002674D9"/>
    <w:rsid w:val="002B2849"/>
    <w:rsid w:val="002C0711"/>
    <w:rsid w:val="002D5E12"/>
    <w:rsid w:val="002F4F41"/>
    <w:rsid w:val="00362ED8"/>
    <w:rsid w:val="00367EB4"/>
    <w:rsid w:val="003729C7"/>
    <w:rsid w:val="003738AC"/>
    <w:rsid w:val="003759FF"/>
    <w:rsid w:val="003848D7"/>
    <w:rsid w:val="0039799B"/>
    <w:rsid w:val="003B28D1"/>
    <w:rsid w:val="003C5067"/>
    <w:rsid w:val="003F1A1E"/>
    <w:rsid w:val="003F33B8"/>
    <w:rsid w:val="0040785E"/>
    <w:rsid w:val="00411361"/>
    <w:rsid w:val="004319D5"/>
    <w:rsid w:val="00466849"/>
    <w:rsid w:val="00467F67"/>
    <w:rsid w:val="004871C8"/>
    <w:rsid w:val="004D0957"/>
    <w:rsid w:val="004D3CC2"/>
    <w:rsid w:val="004E7942"/>
    <w:rsid w:val="004F10D6"/>
    <w:rsid w:val="004F6847"/>
    <w:rsid w:val="0050161F"/>
    <w:rsid w:val="00511E74"/>
    <w:rsid w:val="005332E6"/>
    <w:rsid w:val="005376F7"/>
    <w:rsid w:val="00537A86"/>
    <w:rsid w:val="00537C30"/>
    <w:rsid w:val="00546405"/>
    <w:rsid w:val="005714BC"/>
    <w:rsid w:val="00581E61"/>
    <w:rsid w:val="005A0807"/>
    <w:rsid w:val="005B04B4"/>
    <w:rsid w:val="005D70E7"/>
    <w:rsid w:val="005E7AB2"/>
    <w:rsid w:val="00631EEA"/>
    <w:rsid w:val="006372A7"/>
    <w:rsid w:val="00643A52"/>
    <w:rsid w:val="00645FB4"/>
    <w:rsid w:val="00666D1E"/>
    <w:rsid w:val="006702FC"/>
    <w:rsid w:val="00676BD3"/>
    <w:rsid w:val="006855FC"/>
    <w:rsid w:val="0068606A"/>
    <w:rsid w:val="00697C8F"/>
    <w:rsid w:val="006A5766"/>
    <w:rsid w:val="006C590B"/>
    <w:rsid w:val="006E22E0"/>
    <w:rsid w:val="006F72E4"/>
    <w:rsid w:val="007017AB"/>
    <w:rsid w:val="00710DFB"/>
    <w:rsid w:val="0071300D"/>
    <w:rsid w:val="00736152"/>
    <w:rsid w:val="00736776"/>
    <w:rsid w:val="00746D2D"/>
    <w:rsid w:val="007760BC"/>
    <w:rsid w:val="007860E2"/>
    <w:rsid w:val="007A21DD"/>
    <w:rsid w:val="007A7BDC"/>
    <w:rsid w:val="007C21E4"/>
    <w:rsid w:val="007D3EAF"/>
    <w:rsid w:val="007D3F4C"/>
    <w:rsid w:val="007D7D0B"/>
    <w:rsid w:val="007E2336"/>
    <w:rsid w:val="007E38E5"/>
    <w:rsid w:val="00833B39"/>
    <w:rsid w:val="00842AEB"/>
    <w:rsid w:val="00845121"/>
    <w:rsid w:val="00872811"/>
    <w:rsid w:val="0087318B"/>
    <w:rsid w:val="00885A46"/>
    <w:rsid w:val="0089639E"/>
    <w:rsid w:val="008D7A6F"/>
    <w:rsid w:val="008E6812"/>
    <w:rsid w:val="0092638F"/>
    <w:rsid w:val="00934CC5"/>
    <w:rsid w:val="00941853"/>
    <w:rsid w:val="00942BCC"/>
    <w:rsid w:val="009567CB"/>
    <w:rsid w:val="009717D2"/>
    <w:rsid w:val="00975481"/>
    <w:rsid w:val="00986013"/>
    <w:rsid w:val="00986DA5"/>
    <w:rsid w:val="00993534"/>
    <w:rsid w:val="009A4335"/>
    <w:rsid w:val="009B35FB"/>
    <w:rsid w:val="009C58D0"/>
    <w:rsid w:val="009C5E96"/>
    <w:rsid w:val="009F4F37"/>
    <w:rsid w:val="00A00686"/>
    <w:rsid w:val="00A1193B"/>
    <w:rsid w:val="00A21CC0"/>
    <w:rsid w:val="00A24D4C"/>
    <w:rsid w:val="00A25986"/>
    <w:rsid w:val="00A3027D"/>
    <w:rsid w:val="00A36FD9"/>
    <w:rsid w:val="00A70DCF"/>
    <w:rsid w:val="00A84ADE"/>
    <w:rsid w:val="00AB3E9F"/>
    <w:rsid w:val="00AE5014"/>
    <w:rsid w:val="00AF4859"/>
    <w:rsid w:val="00B00A27"/>
    <w:rsid w:val="00B063A4"/>
    <w:rsid w:val="00B063EB"/>
    <w:rsid w:val="00B25CD0"/>
    <w:rsid w:val="00B46B7B"/>
    <w:rsid w:val="00B52D30"/>
    <w:rsid w:val="00B70348"/>
    <w:rsid w:val="00B77840"/>
    <w:rsid w:val="00BB1DCC"/>
    <w:rsid w:val="00BB497F"/>
    <w:rsid w:val="00BB6FDC"/>
    <w:rsid w:val="00BE2939"/>
    <w:rsid w:val="00BF2273"/>
    <w:rsid w:val="00BF48C3"/>
    <w:rsid w:val="00C3454E"/>
    <w:rsid w:val="00C51333"/>
    <w:rsid w:val="00C81081"/>
    <w:rsid w:val="00C83A64"/>
    <w:rsid w:val="00C8724A"/>
    <w:rsid w:val="00C96822"/>
    <w:rsid w:val="00CF0B60"/>
    <w:rsid w:val="00CF177D"/>
    <w:rsid w:val="00D40C23"/>
    <w:rsid w:val="00D458F0"/>
    <w:rsid w:val="00D55B1C"/>
    <w:rsid w:val="00D64F78"/>
    <w:rsid w:val="00D70FAC"/>
    <w:rsid w:val="00DF05EF"/>
    <w:rsid w:val="00E110DD"/>
    <w:rsid w:val="00E212E0"/>
    <w:rsid w:val="00E47485"/>
    <w:rsid w:val="00E52B0B"/>
    <w:rsid w:val="00E54988"/>
    <w:rsid w:val="00E65E46"/>
    <w:rsid w:val="00E87F42"/>
    <w:rsid w:val="00E9639A"/>
    <w:rsid w:val="00E96A18"/>
    <w:rsid w:val="00E97D6F"/>
    <w:rsid w:val="00EB5498"/>
    <w:rsid w:val="00EC2860"/>
    <w:rsid w:val="00EE4421"/>
    <w:rsid w:val="00EE4B1D"/>
    <w:rsid w:val="00F02127"/>
    <w:rsid w:val="00F12BA0"/>
    <w:rsid w:val="00F422CF"/>
    <w:rsid w:val="00F51438"/>
    <w:rsid w:val="00F54183"/>
    <w:rsid w:val="00F902E4"/>
    <w:rsid w:val="00F95932"/>
    <w:rsid w:val="00FB7C45"/>
    <w:rsid w:val="00FC1A31"/>
    <w:rsid w:val="00FD4642"/>
    <w:rsid w:val="00FF097E"/>
    <w:rsid w:val="00FF2109"/>
    <w:rsid w:val="00FF4591"/>
    <w:rsid w:val="00FF58A0"/>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E9D11"/>
  <w15:docId w15:val="{4614216A-BDAE-473B-8728-F1012890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1333"/>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EE44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421"/>
    <w:rPr>
      <w:rFonts w:asciiTheme="majorHAnsi" w:eastAsiaTheme="majorEastAsia" w:hAnsiTheme="majorHAnsi" w:cstheme="majorBidi"/>
      <w:sz w:val="18"/>
      <w:szCs w:val="18"/>
    </w:rPr>
  </w:style>
  <w:style w:type="paragraph" w:styleId="a5">
    <w:name w:val="header"/>
    <w:basedOn w:val="a"/>
    <w:link w:val="a6"/>
    <w:uiPriority w:val="99"/>
    <w:unhideWhenUsed/>
    <w:rsid w:val="002500A6"/>
    <w:pPr>
      <w:tabs>
        <w:tab w:val="center" w:pos="4252"/>
        <w:tab w:val="right" w:pos="8504"/>
      </w:tabs>
      <w:snapToGrid w:val="0"/>
    </w:pPr>
  </w:style>
  <w:style w:type="character" w:customStyle="1" w:styleId="a6">
    <w:name w:val="ヘッダー (文字)"/>
    <w:basedOn w:val="a0"/>
    <w:link w:val="a5"/>
    <w:uiPriority w:val="99"/>
    <w:rsid w:val="002500A6"/>
  </w:style>
  <w:style w:type="paragraph" w:styleId="a7">
    <w:name w:val="footer"/>
    <w:basedOn w:val="a"/>
    <w:link w:val="a8"/>
    <w:uiPriority w:val="99"/>
    <w:unhideWhenUsed/>
    <w:rsid w:val="002500A6"/>
    <w:pPr>
      <w:tabs>
        <w:tab w:val="center" w:pos="4252"/>
        <w:tab w:val="right" w:pos="8504"/>
      </w:tabs>
      <w:snapToGrid w:val="0"/>
    </w:pPr>
  </w:style>
  <w:style w:type="character" w:customStyle="1" w:styleId="a8">
    <w:name w:val="フッター (文字)"/>
    <w:basedOn w:val="a0"/>
    <w:link w:val="a7"/>
    <w:uiPriority w:val="99"/>
    <w:rsid w:val="002500A6"/>
  </w:style>
  <w:style w:type="character" w:styleId="a9">
    <w:name w:val="Hyperlink"/>
    <w:basedOn w:val="a0"/>
    <w:uiPriority w:val="99"/>
    <w:unhideWhenUsed/>
    <w:rsid w:val="008D7A6F"/>
    <w:rPr>
      <w:color w:val="0000FF" w:themeColor="hyperlink"/>
      <w:u w:val="single"/>
    </w:rPr>
  </w:style>
  <w:style w:type="paragraph" w:customStyle="1" w:styleId="aa">
    <w:name w:val="一太郎"/>
    <w:uiPriority w:val="99"/>
    <w:rsid w:val="00CF177D"/>
    <w:pPr>
      <w:widowControl w:val="0"/>
      <w:suppressAutoHyphens/>
      <w:kinsoku w:val="0"/>
      <w:wordWrap w:val="0"/>
      <w:overflowPunct w:val="0"/>
      <w:autoSpaceDE w:val="0"/>
      <w:autoSpaceDN w:val="0"/>
      <w:adjustRightInd w:val="0"/>
      <w:spacing w:line="278" w:lineRule="exact"/>
      <w:textAlignment w:val="baseline"/>
    </w:pPr>
    <w:rPr>
      <w:rFonts w:ascii="ＭＳ 明朝" w:eastAsia="ＭＳ 明朝" w:hAnsi="Times New Roman" w:cs="Times New Roman"/>
      <w:kern w:val="0"/>
      <w:sz w:val="21"/>
      <w:szCs w:val="21"/>
    </w:rPr>
  </w:style>
  <w:style w:type="character" w:customStyle="1" w:styleId="font14b1">
    <w:name w:val="font14b1"/>
    <w:rsid w:val="00CF177D"/>
    <w:rPr>
      <w:b/>
      <w:bCs/>
      <w:sz w:val="21"/>
      <w:szCs w:val="21"/>
    </w:rPr>
  </w:style>
  <w:style w:type="character" w:styleId="ab">
    <w:name w:val="annotation reference"/>
    <w:uiPriority w:val="99"/>
    <w:semiHidden/>
    <w:unhideWhenUsed/>
    <w:rsid w:val="00245FC5"/>
    <w:rPr>
      <w:rFonts w:cs="Times New Roman"/>
      <w:sz w:val="18"/>
      <w:szCs w:val="18"/>
    </w:rPr>
  </w:style>
  <w:style w:type="paragraph" w:styleId="ac">
    <w:name w:val="annotation text"/>
    <w:basedOn w:val="a"/>
    <w:link w:val="ad"/>
    <w:uiPriority w:val="99"/>
    <w:unhideWhenUsed/>
    <w:rsid w:val="00245FC5"/>
    <w:pPr>
      <w:suppressAutoHyphens/>
      <w:kinsoku w:val="0"/>
      <w:wordWrap w:val="0"/>
      <w:overflowPunct w:val="0"/>
      <w:autoSpaceDE w:val="0"/>
      <w:autoSpaceDN w:val="0"/>
      <w:adjustRightInd w:val="0"/>
      <w:jc w:val="left"/>
      <w:textAlignment w:val="baseline"/>
    </w:pPr>
    <w:rPr>
      <w:rFonts w:ascii="Century" w:eastAsia="ＭＳ 明朝" w:hAnsi="Century" w:cs="ＭＳ 明朝"/>
      <w:kern w:val="0"/>
      <w:sz w:val="21"/>
      <w:szCs w:val="21"/>
    </w:rPr>
  </w:style>
  <w:style w:type="character" w:customStyle="1" w:styleId="ad">
    <w:name w:val="コメント文字列 (文字)"/>
    <w:basedOn w:val="a0"/>
    <w:link w:val="ac"/>
    <w:uiPriority w:val="99"/>
    <w:rsid w:val="00245FC5"/>
    <w:rPr>
      <w:rFonts w:ascii="Century" w:eastAsia="ＭＳ 明朝" w:hAnsi="Century" w:cs="ＭＳ 明朝"/>
      <w:kern w:val="0"/>
      <w:sz w:val="21"/>
      <w:szCs w:val="21"/>
    </w:rPr>
  </w:style>
  <w:style w:type="paragraph" w:customStyle="1" w:styleId="ae">
    <w:name w:val="標準(太郎文書スタイル)"/>
    <w:uiPriority w:val="99"/>
    <w:rsid w:val="00E54988"/>
    <w:pPr>
      <w:widowControl w:val="0"/>
      <w:adjustRightInd w:val="0"/>
      <w:jc w:val="both"/>
      <w:textAlignment w:val="baseline"/>
    </w:pPr>
    <w:rPr>
      <w:rFonts w:ascii="Century" w:eastAsia="ＭＳ 明朝" w:hAnsi="Century" w:cs="ＭＳ 明朝"/>
      <w:color w:val="000000"/>
      <w:kern w:val="0"/>
      <w:sz w:val="21"/>
      <w:szCs w:val="21"/>
    </w:rPr>
  </w:style>
  <w:style w:type="table" w:styleId="af">
    <w:name w:val="Table Grid"/>
    <w:basedOn w:val="a1"/>
    <w:uiPriority w:val="59"/>
    <w:rsid w:val="00D70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D4642"/>
  </w:style>
  <w:style w:type="paragraph" w:styleId="af1">
    <w:name w:val="annotation subject"/>
    <w:basedOn w:val="ac"/>
    <w:next w:val="ac"/>
    <w:link w:val="af2"/>
    <w:uiPriority w:val="99"/>
    <w:semiHidden/>
    <w:unhideWhenUsed/>
    <w:rsid w:val="00A70DCF"/>
    <w:pPr>
      <w:suppressAutoHyphens w:val="0"/>
      <w:kinsoku/>
      <w:wordWrap/>
      <w:overflowPunct/>
      <w:autoSpaceDE/>
      <w:autoSpaceDN/>
      <w:adjustRightInd/>
      <w:textAlignment w:val="auto"/>
    </w:pPr>
    <w:rPr>
      <w:rFonts w:ascii="ＭＳ Ｐゴシック" w:eastAsia="ＭＳ Ｐゴシック" w:hAnsi="ＭＳ Ｐゴシック" w:cstheme="minorBidi"/>
      <w:b/>
      <w:bCs/>
      <w:kern w:val="2"/>
      <w:sz w:val="22"/>
      <w:szCs w:val="22"/>
    </w:rPr>
  </w:style>
  <w:style w:type="character" w:customStyle="1" w:styleId="af2">
    <w:name w:val="コメント内容 (文字)"/>
    <w:basedOn w:val="ad"/>
    <w:link w:val="af1"/>
    <w:uiPriority w:val="99"/>
    <w:semiHidden/>
    <w:rsid w:val="00A70DCF"/>
    <w:rPr>
      <w:rFonts w:ascii="Century" w:eastAsia="ＭＳ 明朝" w:hAnsi="Century" w:cs="ＭＳ 明朝"/>
      <w:b/>
      <w:bCs/>
      <w:kern w:val="0"/>
      <w:sz w:val="21"/>
      <w:szCs w:val="21"/>
    </w:rPr>
  </w:style>
  <w:style w:type="character" w:styleId="af3">
    <w:name w:val="Unresolved Mention"/>
    <w:basedOn w:val="a0"/>
    <w:uiPriority w:val="99"/>
    <w:semiHidden/>
    <w:unhideWhenUsed/>
    <w:rsid w:val="00013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kuoka.yasuka@eneo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435dea-811b-46b7-950a-369e3dcb3678">
      <Terms xmlns="http://schemas.microsoft.com/office/infopath/2007/PartnerControls"/>
    </lcf76f155ced4ddcb4097134ff3c332f>
    <TaxCatchAll xmlns="ee8786e0-4150-45a6-9e4c-d9209bd8863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F992781C71EA47BA88C18FC2B8EC8D" ma:contentTypeVersion="14" ma:contentTypeDescription="新しいドキュメントを作成します。" ma:contentTypeScope="" ma:versionID="ce37a4bba3d2ffcd94c96386ae1f53bf">
  <xsd:schema xmlns:xsd="http://www.w3.org/2001/XMLSchema" xmlns:xs="http://www.w3.org/2001/XMLSchema" xmlns:p="http://schemas.microsoft.com/office/2006/metadata/properties" xmlns:ns2="b4435dea-811b-46b7-950a-369e3dcb3678" xmlns:ns3="ee8786e0-4150-45a6-9e4c-d9209bd88634" targetNamespace="http://schemas.microsoft.com/office/2006/metadata/properties" ma:root="true" ma:fieldsID="b190797f3e5371d5644aa24b143d9723" ns2:_="" ns3:_="">
    <xsd:import namespace="b4435dea-811b-46b7-950a-369e3dcb3678"/>
    <xsd:import namespace="ee8786e0-4150-45a6-9e4c-d9209bd88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35dea-811b-46b7-950a-369e3dcb3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26cf7d4e-78a9-41ff-a4cd-577c4b3a9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786e0-4150-45a6-9e4c-d9209bd8863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c785c20-34d4-49b2-85e8-53ea3b1d9182}" ma:internalName="TaxCatchAll" ma:showField="CatchAllData" ma:web="ee8786e0-4150-45a6-9e4c-d9209bd88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14C20-8762-41C3-B565-CC9CBE777076}">
  <ds:schemaRefs>
    <ds:schemaRef ds:uri="http://schemas.microsoft.com/office/2006/metadata/properties"/>
    <ds:schemaRef ds:uri="http://schemas.microsoft.com/office/infopath/2007/PartnerControls"/>
    <ds:schemaRef ds:uri="b4435dea-811b-46b7-950a-369e3dcb3678"/>
    <ds:schemaRef ds:uri="ee8786e0-4150-45a6-9e4c-d9209bd88634"/>
  </ds:schemaRefs>
</ds:datastoreItem>
</file>

<file path=customXml/itemProps2.xml><?xml version="1.0" encoding="utf-8"?>
<ds:datastoreItem xmlns:ds="http://schemas.openxmlformats.org/officeDocument/2006/customXml" ds:itemID="{AEDBBAA2-9188-4214-AA36-2537F6163426}">
  <ds:schemaRefs>
    <ds:schemaRef ds:uri="http://schemas.openxmlformats.org/officeDocument/2006/bibliography"/>
  </ds:schemaRefs>
</ds:datastoreItem>
</file>

<file path=customXml/itemProps3.xml><?xml version="1.0" encoding="utf-8"?>
<ds:datastoreItem xmlns:ds="http://schemas.openxmlformats.org/officeDocument/2006/customXml" ds:itemID="{611191F6-6958-41FA-B42D-5D019BB6BC5D}">
  <ds:schemaRefs>
    <ds:schemaRef ds:uri="http://schemas.microsoft.com/sharepoint/v3/contenttype/forms"/>
  </ds:schemaRefs>
</ds:datastoreItem>
</file>

<file path=customXml/itemProps4.xml><?xml version="1.0" encoding="utf-8"?>
<ds:datastoreItem xmlns:ds="http://schemas.openxmlformats.org/officeDocument/2006/customXml" ds:itemID="{97C07038-FBC9-44EA-AAB4-12D4D169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35dea-811b-46b7-950a-369e3dcb3678"/>
    <ds:schemaRef ds:uri="ee8786e0-4150-45a6-9e4c-d9209bd88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ア安倍義人(ＪＸ開発 ＣＳＲ推進部ＣＳＲ推進グループ)</dc:creator>
  <cp:lastModifiedBy>TOKUOKA Yasuka/德岡慶香(Xplora 総務部総務グループ)</cp:lastModifiedBy>
  <cp:revision>42</cp:revision>
  <cp:lastPrinted>2020-01-29T09:56:00Z</cp:lastPrinted>
  <dcterms:created xsi:type="dcterms:W3CDTF">2023-06-14T00:02:00Z</dcterms:created>
  <dcterms:modified xsi:type="dcterms:W3CDTF">2025-06-23T08:18:00Z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0x0101003DF992781C71EA47BA88C18FC2B8EC8D</vt:lpwstr>
  </property>
  <property fmtid="{D5CDD505-2E9C-101B-9397-08002B2CF9AE}" pid="3" name="MediaServiceImageTags">
    <vt:lpwstr/>
  </property>
</Properties>
</file>